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BB7B" w14:textId="77777777" w:rsidR="006F2483" w:rsidRDefault="008A3C1D" w:rsidP="003D6183">
      <w:pPr>
        <w:shd w:val="clear" w:color="auto" w:fill="FFFFFF"/>
        <w:tabs>
          <w:tab w:val="left" w:pos="1838"/>
        </w:tabs>
        <w:spacing w:line="538" w:lineRule="exact"/>
      </w:pPr>
      <w:r>
        <w:rPr>
          <w:color w:val="000000"/>
          <w:position w:val="3"/>
          <w:sz w:val="54"/>
          <w:szCs w:val="54"/>
        </w:rPr>
        <w:tab/>
      </w:r>
      <w:r>
        <w:rPr>
          <w:i/>
          <w:iCs/>
          <w:color w:val="000000"/>
          <w:spacing w:val="-11"/>
          <w:position w:val="3"/>
          <w:sz w:val="54"/>
          <w:szCs w:val="54"/>
        </w:rPr>
        <w:t>UNCC Language Resource Center</w:t>
      </w:r>
    </w:p>
    <w:p w14:paraId="06D4BB7C" w14:textId="77777777" w:rsidR="006F2483" w:rsidRDefault="008A3C1D">
      <w:pPr>
        <w:shd w:val="clear" w:color="auto" w:fill="FFFFFF"/>
        <w:spacing w:line="413" w:lineRule="exact"/>
        <w:ind w:left="4416" w:right="1613" w:hanging="533"/>
      </w:pPr>
      <w:r>
        <w:rPr>
          <w:i/>
          <w:iCs/>
          <w:color w:val="000000"/>
          <w:spacing w:val="-4"/>
          <w:sz w:val="36"/>
          <w:szCs w:val="36"/>
        </w:rPr>
        <w:t xml:space="preserve">Student Assistant Guide </w:t>
      </w:r>
      <w:r>
        <w:rPr>
          <w:i/>
          <w:iCs/>
          <w:color w:val="000000"/>
          <w:spacing w:val="-3"/>
          <w:sz w:val="36"/>
          <w:szCs w:val="36"/>
        </w:rPr>
        <w:t>Table of Contents</w:t>
      </w:r>
    </w:p>
    <w:p w14:paraId="06D4BB7D" w14:textId="77777777" w:rsidR="006F2483" w:rsidRDefault="008A3C1D">
      <w:pPr>
        <w:shd w:val="clear" w:color="auto" w:fill="FFFFFF"/>
        <w:tabs>
          <w:tab w:val="left" w:pos="1718"/>
          <w:tab w:val="left" w:leader="dot" w:pos="9926"/>
        </w:tabs>
        <w:spacing w:before="523"/>
        <w:ind w:left="1483"/>
      </w:pPr>
      <w:r>
        <w:rPr>
          <w:b/>
          <w:bCs/>
          <w:color w:val="000000"/>
          <w:spacing w:val="-12"/>
        </w:rPr>
        <w:t>I.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4"/>
        </w:rPr>
        <w:t>GENERAL INFORMATION</w:t>
      </w:r>
      <w:r>
        <w:rPr>
          <w:b/>
          <w:bCs/>
          <w:color w:val="000000"/>
        </w:rPr>
        <w:tab/>
        <w:t>3</w:t>
      </w:r>
    </w:p>
    <w:p w14:paraId="06D4BB7E" w14:textId="77777777" w:rsidR="006F2483" w:rsidRDefault="008A3C1D">
      <w:pPr>
        <w:shd w:val="clear" w:color="auto" w:fill="FFFFFF"/>
        <w:tabs>
          <w:tab w:val="left" w:pos="1949"/>
          <w:tab w:val="left" w:leader="dot" w:pos="9917"/>
        </w:tabs>
        <w:spacing w:before="115" w:line="230" w:lineRule="exact"/>
        <w:ind w:left="1699"/>
      </w:pPr>
      <w:r>
        <w:rPr>
          <w:smallCaps/>
          <w:color w:val="000000"/>
          <w:spacing w:val="-9"/>
        </w:rPr>
        <w:t>a.</w:t>
      </w:r>
      <w:r>
        <w:rPr>
          <w:smallCaps/>
          <w:color w:val="000000"/>
        </w:rPr>
        <w:tab/>
      </w:r>
      <w:r>
        <w:rPr>
          <w:smallCaps/>
          <w:color w:val="000000"/>
          <w:spacing w:val="-5"/>
        </w:rPr>
        <w:t>Contact Information</w:t>
      </w:r>
      <w:r>
        <w:rPr>
          <w:smallCaps/>
          <w:color w:val="000000"/>
        </w:rPr>
        <w:tab/>
      </w:r>
      <w:r>
        <w:rPr>
          <w:color w:val="000000"/>
        </w:rPr>
        <w:t>3</w:t>
      </w:r>
    </w:p>
    <w:p w14:paraId="06D4BB7F" w14:textId="77777777" w:rsidR="006F2483" w:rsidRDefault="008A3C1D">
      <w:pPr>
        <w:shd w:val="clear" w:color="auto" w:fill="FFFFFF"/>
        <w:tabs>
          <w:tab w:val="left" w:pos="1949"/>
          <w:tab w:val="left" w:leader="dot" w:pos="9917"/>
        </w:tabs>
        <w:spacing w:line="230" w:lineRule="exact"/>
        <w:ind w:left="1699"/>
      </w:pPr>
      <w:r>
        <w:rPr>
          <w:smallCaps/>
          <w:color w:val="000000"/>
          <w:spacing w:val="-16"/>
        </w:rPr>
        <w:t>b.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>Hours of Operation</w:t>
      </w:r>
      <w:r>
        <w:rPr>
          <w:smallCaps/>
          <w:color w:val="000000"/>
        </w:rPr>
        <w:tab/>
      </w:r>
      <w:r>
        <w:rPr>
          <w:color w:val="000000"/>
        </w:rPr>
        <w:t>3</w:t>
      </w:r>
    </w:p>
    <w:p w14:paraId="06D4BB80" w14:textId="77777777" w:rsidR="006F2483" w:rsidRDefault="008A3C1D">
      <w:pPr>
        <w:shd w:val="clear" w:color="auto" w:fill="FFFFFF"/>
        <w:tabs>
          <w:tab w:val="left" w:pos="1949"/>
          <w:tab w:val="left" w:leader="dot" w:pos="9917"/>
        </w:tabs>
        <w:spacing w:line="230" w:lineRule="exact"/>
        <w:ind w:left="1699"/>
      </w:pPr>
      <w:r>
        <w:rPr>
          <w:color w:val="000000"/>
          <w:spacing w:val="-6"/>
        </w:rPr>
        <w:t>c.</w:t>
      </w:r>
      <w:r>
        <w:rPr>
          <w:color w:val="000000"/>
        </w:rPr>
        <w:tab/>
      </w:r>
      <w:r>
        <w:rPr>
          <w:smallCaps/>
          <w:color w:val="000000"/>
          <w:spacing w:val="-3"/>
        </w:rPr>
        <w:t>Reservations</w:t>
      </w:r>
      <w:r>
        <w:rPr>
          <w:smallCaps/>
          <w:color w:val="000000"/>
        </w:rPr>
        <w:tab/>
      </w:r>
      <w:r>
        <w:rPr>
          <w:color w:val="000000"/>
        </w:rPr>
        <w:t>3</w:t>
      </w:r>
    </w:p>
    <w:p w14:paraId="06D4BB81" w14:textId="77777777" w:rsidR="006F2483" w:rsidRDefault="008A3C1D">
      <w:pPr>
        <w:shd w:val="clear" w:color="auto" w:fill="FFFFFF"/>
        <w:tabs>
          <w:tab w:val="left" w:pos="1949"/>
          <w:tab w:val="left" w:leader="dot" w:pos="9912"/>
        </w:tabs>
        <w:spacing w:line="230" w:lineRule="exact"/>
        <w:ind w:left="1699"/>
      </w:pPr>
      <w:r>
        <w:rPr>
          <w:smallCaps/>
          <w:color w:val="000000"/>
          <w:spacing w:val="-14"/>
        </w:rPr>
        <w:t>d.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>Student Work Schedules</w:t>
      </w:r>
      <w:r>
        <w:rPr>
          <w:smallCaps/>
          <w:color w:val="000000"/>
        </w:rPr>
        <w:tab/>
      </w:r>
      <w:r>
        <w:rPr>
          <w:color w:val="000000"/>
        </w:rPr>
        <w:t>3</w:t>
      </w:r>
    </w:p>
    <w:p w14:paraId="06D4BB82" w14:textId="77777777" w:rsidR="006F2483" w:rsidRDefault="008A3C1D">
      <w:pPr>
        <w:shd w:val="clear" w:color="auto" w:fill="FFFFFF"/>
        <w:tabs>
          <w:tab w:val="left" w:pos="1949"/>
          <w:tab w:val="left" w:leader="dot" w:pos="9907"/>
        </w:tabs>
        <w:spacing w:line="230" w:lineRule="exact"/>
        <w:ind w:left="1699"/>
      </w:pPr>
      <w:r>
        <w:rPr>
          <w:smallCaps/>
          <w:color w:val="000000"/>
          <w:spacing w:val="-12"/>
        </w:rPr>
        <w:t>e.</w:t>
      </w:r>
      <w:r>
        <w:rPr>
          <w:smallCaps/>
          <w:color w:val="000000"/>
        </w:rPr>
        <w:tab/>
      </w:r>
      <w:r>
        <w:rPr>
          <w:smallCaps/>
          <w:color w:val="000000"/>
          <w:spacing w:val="-2"/>
        </w:rPr>
        <w:t>Time Cards/Paychecks</w:t>
      </w:r>
      <w:r>
        <w:rPr>
          <w:smallCaps/>
          <w:color w:val="000000"/>
        </w:rPr>
        <w:tab/>
      </w:r>
      <w:r>
        <w:rPr>
          <w:color w:val="000000"/>
        </w:rPr>
        <w:t>3</w:t>
      </w:r>
    </w:p>
    <w:p w14:paraId="06D4BB83" w14:textId="77777777" w:rsidR="006F2483" w:rsidRDefault="008A3C1D">
      <w:pPr>
        <w:shd w:val="clear" w:color="auto" w:fill="FFFFFF"/>
        <w:tabs>
          <w:tab w:val="left" w:pos="1949"/>
          <w:tab w:val="left" w:leader="dot" w:pos="6874"/>
          <w:tab w:val="left" w:leader="dot" w:pos="9907"/>
        </w:tabs>
        <w:spacing w:line="230" w:lineRule="exact"/>
        <w:ind w:left="1699"/>
      </w:pPr>
      <w:r>
        <w:rPr>
          <w:smallCaps/>
          <w:color w:val="000000"/>
          <w:spacing w:val="-14"/>
        </w:rPr>
        <w:t>f.</w:t>
      </w:r>
      <w:r>
        <w:rPr>
          <w:smallCaps/>
          <w:color w:val="000000"/>
        </w:rPr>
        <w:tab/>
      </w:r>
      <w:r>
        <w:rPr>
          <w:smallCaps/>
          <w:color w:val="000000"/>
          <w:spacing w:val="-1"/>
        </w:rPr>
        <w:t>Work Performance/Behavior</w:t>
      </w:r>
      <w:r>
        <w:rPr>
          <w:smallCaps/>
          <w:color w:val="000000"/>
        </w:rPr>
        <w:tab/>
      </w:r>
      <w:r>
        <w:rPr>
          <w:color w:val="000000"/>
          <w:vertAlign w:val="subscript"/>
        </w:rPr>
        <w:t>;</w:t>
      </w:r>
      <w:r>
        <w:rPr>
          <w:color w:val="000000"/>
          <w:vertAlign w:val="subscript"/>
        </w:rPr>
        <w:tab/>
      </w:r>
      <w:r>
        <w:rPr>
          <w:color w:val="000000"/>
        </w:rPr>
        <w:t>4</w:t>
      </w:r>
    </w:p>
    <w:p w14:paraId="06D4BB84" w14:textId="77777777" w:rsidR="006F2483" w:rsidRDefault="008A3C1D">
      <w:pPr>
        <w:shd w:val="clear" w:color="auto" w:fill="FFFFFF"/>
        <w:tabs>
          <w:tab w:val="left" w:pos="1718"/>
          <w:tab w:val="left" w:leader="dot" w:pos="9912"/>
        </w:tabs>
        <w:spacing w:before="115"/>
        <w:ind w:left="1483"/>
      </w:pPr>
      <w:r>
        <w:rPr>
          <w:b/>
          <w:bCs/>
          <w:color w:val="000000"/>
          <w:spacing w:val="-12"/>
        </w:rPr>
        <w:t>II.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>GENERAL WORK DIRECTION</w:t>
      </w:r>
      <w:r>
        <w:rPr>
          <w:b/>
          <w:bCs/>
          <w:color w:val="000000"/>
        </w:rPr>
        <w:tab/>
        <w:t>5</w:t>
      </w:r>
    </w:p>
    <w:p w14:paraId="06D4BB85" w14:textId="77777777" w:rsidR="006F2483" w:rsidRDefault="008A3C1D">
      <w:pPr>
        <w:shd w:val="clear" w:color="auto" w:fill="FFFFFF"/>
        <w:tabs>
          <w:tab w:val="left" w:pos="1973"/>
          <w:tab w:val="left" w:leader="dot" w:pos="9907"/>
        </w:tabs>
        <w:spacing w:before="110" w:line="230" w:lineRule="exact"/>
        <w:ind w:left="1704"/>
      </w:pPr>
      <w:r>
        <w:rPr>
          <w:smallCaps/>
          <w:color w:val="000000"/>
          <w:spacing w:val="-10"/>
        </w:rPr>
        <w:t>a.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>Beginning a Shift</w:t>
      </w:r>
      <w:r>
        <w:rPr>
          <w:smallCaps/>
          <w:color w:val="000000"/>
        </w:rPr>
        <w:tab/>
      </w:r>
      <w:r>
        <w:rPr>
          <w:color w:val="000000"/>
        </w:rPr>
        <w:t>5</w:t>
      </w:r>
    </w:p>
    <w:p w14:paraId="06D4BB86" w14:textId="77777777" w:rsidR="006F2483" w:rsidRDefault="008A3C1D">
      <w:pPr>
        <w:shd w:val="clear" w:color="auto" w:fill="FFFFFF"/>
        <w:tabs>
          <w:tab w:val="left" w:pos="1973"/>
          <w:tab w:val="left" w:leader="dot" w:pos="9907"/>
        </w:tabs>
        <w:spacing w:line="230" w:lineRule="exact"/>
        <w:ind w:left="1704"/>
      </w:pPr>
      <w:r>
        <w:rPr>
          <w:smallCaps/>
          <w:color w:val="000000"/>
          <w:spacing w:val="-14"/>
        </w:rPr>
        <w:t>b.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>Ending a Shift</w:t>
      </w:r>
      <w:r>
        <w:rPr>
          <w:smallCaps/>
          <w:color w:val="000000"/>
        </w:rPr>
        <w:tab/>
      </w:r>
      <w:r>
        <w:rPr>
          <w:color w:val="000000"/>
        </w:rPr>
        <w:t>5</w:t>
      </w:r>
    </w:p>
    <w:p w14:paraId="06D4BB87" w14:textId="77777777" w:rsidR="006F2483" w:rsidRDefault="008A3C1D">
      <w:pPr>
        <w:shd w:val="clear" w:color="auto" w:fill="FFFFFF"/>
        <w:tabs>
          <w:tab w:val="left" w:pos="1973"/>
          <w:tab w:val="left" w:leader="dot" w:pos="9898"/>
        </w:tabs>
        <w:spacing w:line="230" w:lineRule="exact"/>
        <w:ind w:left="1704"/>
      </w:pPr>
      <w:r>
        <w:rPr>
          <w:color w:val="000000"/>
          <w:spacing w:val="-6"/>
        </w:rPr>
        <w:t>c.</w:t>
      </w:r>
      <w:r>
        <w:rPr>
          <w:color w:val="000000"/>
        </w:rPr>
        <w:tab/>
      </w:r>
      <w:r>
        <w:rPr>
          <w:smallCaps/>
          <w:color w:val="000000"/>
          <w:spacing w:val="-2"/>
        </w:rPr>
        <w:t>Emergency Procedures</w:t>
      </w:r>
      <w:r>
        <w:rPr>
          <w:smallCaps/>
          <w:color w:val="000000"/>
        </w:rPr>
        <w:tab/>
      </w:r>
      <w:r>
        <w:rPr>
          <w:color w:val="000000"/>
        </w:rPr>
        <w:t>5</w:t>
      </w:r>
    </w:p>
    <w:p w14:paraId="06D4BB88" w14:textId="77777777" w:rsidR="006F2483" w:rsidRDefault="008A3C1D">
      <w:pPr>
        <w:shd w:val="clear" w:color="auto" w:fill="FFFFFF"/>
        <w:tabs>
          <w:tab w:val="left" w:pos="1757"/>
          <w:tab w:val="left" w:leader="dot" w:pos="9912"/>
        </w:tabs>
        <w:spacing w:before="115"/>
        <w:ind w:left="1440"/>
      </w:pPr>
      <w:r>
        <w:rPr>
          <w:b/>
          <w:bCs/>
          <w:color w:val="000000"/>
          <w:spacing w:val="-5"/>
        </w:rPr>
        <w:t>III.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>FRONT DESK AREA</w:t>
      </w:r>
      <w:r>
        <w:rPr>
          <w:b/>
          <w:bCs/>
          <w:color w:val="000000"/>
        </w:rPr>
        <w:tab/>
        <w:t>5</w:t>
      </w:r>
    </w:p>
    <w:p w14:paraId="06D4BB89" w14:textId="77777777" w:rsidR="006F2483" w:rsidRDefault="008A3C1D">
      <w:pPr>
        <w:shd w:val="clear" w:color="auto" w:fill="FFFFFF"/>
        <w:tabs>
          <w:tab w:val="left" w:pos="1949"/>
          <w:tab w:val="left" w:leader="dot" w:pos="9898"/>
        </w:tabs>
        <w:spacing w:before="125" w:line="226" w:lineRule="exact"/>
        <w:ind w:left="1699"/>
      </w:pPr>
      <w:r>
        <w:rPr>
          <w:smallCaps/>
          <w:color w:val="000000"/>
          <w:spacing w:val="-10"/>
        </w:rPr>
        <w:t>a.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>Answering the Phone</w:t>
      </w:r>
      <w:r>
        <w:rPr>
          <w:smallCaps/>
          <w:color w:val="000000"/>
        </w:rPr>
        <w:tab/>
      </w:r>
      <w:r>
        <w:rPr>
          <w:color w:val="000000"/>
        </w:rPr>
        <w:t>5</w:t>
      </w:r>
    </w:p>
    <w:p w14:paraId="06D4BB8A" w14:textId="77777777" w:rsidR="006F2483" w:rsidRDefault="008A3C1D">
      <w:pPr>
        <w:shd w:val="clear" w:color="auto" w:fill="FFFFFF"/>
        <w:tabs>
          <w:tab w:val="left" w:pos="1949"/>
          <w:tab w:val="left" w:leader="dot" w:pos="9898"/>
        </w:tabs>
        <w:spacing w:line="226" w:lineRule="exact"/>
        <w:ind w:left="1699"/>
      </w:pPr>
      <w:r>
        <w:rPr>
          <w:smallCaps/>
          <w:color w:val="000000"/>
          <w:spacing w:val="-16"/>
        </w:rPr>
        <w:t>b.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 xml:space="preserve">Taking Messages for Dr. </w:t>
      </w:r>
      <w:r w:rsidR="003D6183">
        <w:rPr>
          <w:smallCaps/>
          <w:color w:val="000000"/>
          <w:spacing w:val="-4"/>
        </w:rPr>
        <w:t>Plagwitz</w:t>
      </w:r>
      <w:r>
        <w:rPr>
          <w:smallCaps/>
          <w:color w:val="000000"/>
          <w:spacing w:val="-4"/>
        </w:rPr>
        <w:t xml:space="preserve"> and </w:t>
      </w:r>
      <w:r w:rsidR="003D6183">
        <w:rPr>
          <w:smallCaps/>
          <w:color w:val="000000"/>
          <w:spacing w:val="-4"/>
        </w:rPr>
        <w:t>Patrick</w:t>
      </w:r>
      <w:r>
        <w:rPr>
          <w:smallCaps/>
          <w:color w:val="000000"/>
        </w:rPr>
        <w:tab/>
      </w:r>
      <w:r>
        <w:rPr>
          <w:color w:val="000000"/>
        </w:rPr>
        <w:t>6</w:t>
      </w:r>
    </w:p>
    <w:p w14:paraId="06D4BB8B" w14:textId="77777777" w:rsidR="006F2483" w:rsidRDefault="008A3C1D">
      <w:pPr>
        <w:shd w:val="clear" w:color="auto" w:fill="FFFFFF"/>
        <w:tabs>
          <w:tab w:val="left" w:pos="1949"/>
          <w:tab w:val="left" w:leader="dot" w:pos="9898"/>
        </w:tabs>
        <w:spacing w:before="5" w:line="226" w:lineRule="exact"/>
        <w:ind w:left="1699"/>
      </w:pPr>
      <w:r>
        <w:rPr>
          <w:color w:val="000000"/>
          <w:spacing w:val="-6"/>
        </w:rPr>
        <w:t>c.</w:t>
      </w:r>
      <w:r>
        <w:rPr>
          <w:color w:val="000000"/>
        </w:rPr>
        <w:tab/>
      </w:r>
      <w:r>
        <w:rPr>
          <w:smallCaps/>
          <w:color w:val="000000"/>
          <w:spacing w:val="-3"/>
        </w:rPr>
        <w:t>Online Testing</w:t>
      </w:r>
      <w:r>
        <w:rPr>
          <w:smallCaps/>
          <w:color w:val="000000"/>
        </w:rPr>
        <w:tab/>
      </w:r>
      <w:r>
        <w:rPr>
          <w:color w:val="000000"/>
        </w:rPr>
        <w:t>6</w:t>
      </w:r>
    </w:p>
    <w:p w14:paraId="06D4BB8C" w14:textId="77777777" w:rsidR="006F2483" w:rsidRDefault="008A3C1D">
      <w:pPr>
        <w:shd w:val="clear" w:color="auto" w:fill="FFFFFF"/>
        <w:tabs>
          <w:tab w:val="left" w:pos="1949"/>
          <w:tab w:val="left" w:leader="dot" w:pos="9898"/>
        </w:tabs>
        <w:spacing w:line="226" w:lineRule="exact"/>
        <w:ind w:left="1699"/>
      </w:pPr>
      <w:r>
        <w:rPr>
          <w:smallCaps/>
          <w:color w:val="000000"/>
          <w:spacing w:val="-14"/>
        </w:rPr>
        <w:t>d.</w:t>
      </w:r>
      <w:r>
        <w:rPr>
          <w:smallCaps/>
          <w:color w:val="000000"/>
        </w:rPr>
        <w:tab/>
      </w:r>
      <w:r>
        <w:rPr>
          <w:smallCaps/>
          <w:color w:val="000000"/>
          <w:spacing w:val="-5"/>
        </w:rPr>
        <w:t xml:space="preserve">Lending </w:t>
      </w:r>
      <w:r>
        <w:rPr>
          <w:color w:val="000000"/>
          <w:spacing w:val="-5"/>
        </w:rPr>
        <w:t xml:space="preserve">LRC </w:t>
      </w:r>
      <w:r>
        <w:rPr>
          <w:smallCaps/>
          <w:color w:val="000000"/>
          <w:spacing w:val="-5"/>
        </w:rPr>
        <w:t xml:space="preserve">Materials (books, </w:t>
      </w:r>
      <w:r>
        <w:rPr>
          <w:color w:val="000000"/>
          <w:spacing w:val="-5"/>
        </w:rPr>
        <w:t>CD, DVD/VHS)</w:t>
      </w:r>
      <w:r>
        <w:rPr>
          <w:color w:val="000000"/>
        </w:rPr>
        <w:tab/>
        <w:t>6</w:t>
      </w:r>
    </w:p>
    <w:p w14:paraId="06D4BB8D" w14:textId="77777777" w:rsidR="006F2483" w:rsidRDefault="008A3C1D">
      <w:pPr>
        <w:shd w:val="clear" w:color="auto" w:fill="FFFFFF"/>
        <w:tabs>
          <w:tab w:val="left" w:pos="1704"/>
          <w:tab w:val="left" w:leader="dot" w:pos="9893"/>
        </w:tabs>
        <w:spacing w:line="226" w:lineRule="exact"/>
        <w:ind w:left="5"/>
      </w:pPr>
      <w:r>
        <w:rPr>
          <w:i/>
          <w:iCs/>
          <w:color w:val="000000"/>
        </w:rPr>
        <w:tab/>
      </w:r>
      <w:r>
        <w:rPr>
          <w:smallCaps/>
          <w:color w:val="000000"/>
          <w:spacing w:val="-3"/>
        </w:rPr>
        <w:t>e. 49er Express Guide/LRC Self-Guided Tour</w:t>
      </w:r>
      <w:r>
        <w:rPr>
          <w:smallCaps/>
          <w:color w:val="000000"/>
        </w:rPr>
        <w:tab/>
      </w:r>
      <w:r>
        <w:rPr>
          <w:color w:val="000000"/>
        </w:rPr>
        <w:t>6</w:t>
      </w:r>
    </w:p>
    <w:p w14:paraId="06D4BB8E" w14:textId="77777777" w:rsidR="006F2483" w:rsidRDefault="003D6183">
      <w:pPr>
        <w:shd w:val="clear" w:color="auto" w:fill="FFFFFF"/>
        <w:tabs>
          <w:tab w:val="left" w:pos="1704"/>
          <w:tab w:val="left" w:leader="dot" w:pos="9893"/>
        </w:tabs>
        <w:spacing w:line="226" w:lineRule="exact"/>
      </w:pPr>
      <w:r>
        <w:rPr>
          <w:color w:val="000000"/>
          <w:spacing w:val="-44"/>
        </w:rPr>
        <w:tab/>
      </w:r>
      <w:r w:rsidR="008A3C1D">
        <w:rPr>
          <w:rFonts w:eastAsia="Times New Roman"/>
          <w:smallCaps/>
          <w:color w:val="000000"/>
          <w:spacing w:val="-2"/>
        </w:rPr>
        <w:t xml:space="preserve">f. Instruction Booklet for Burning </w:t>
      </w:r>
      <w:r w:rsidR="008A3C1D">
        <w:rPr>
          <w:rFonts w:eastAsia="Times New Roman"/>
          <w:color w:val="000000"/>
          <w:spacing w:val="-2"/>
        </w:rPr>
        <w:t>CDs</w:t>
      </w:r>
      <w:r w:rsidR="008A3C1D">
        <w:rPr>
          <w:rFonts w:eastAsia="Times New Roman"/>
          <w:color w:val="000000"/>
        </w:rPr>
        <w:tab/>
        <w:t>6</w:t>
      </w:r>
    </w:p>
    <w:p w14:paraId="06D4BB8F" w14:textId="77777777" w:rsidR="006F2483" w:rsidRDefault="008A3C1D">
      <w:pPr>
        <w:shd w:val="clear" w:color="auto" w:fill="FFFFFF"/>
        <w:tabs>
          <w:tab w:val="left" w:pos="1949"/>
          <w:tab w:val="left" w:leader="dot" w:pos="9893"/>
        </w:tabs>
        <w:spacing w:line="226" w:lineRule="exact"/>
        <w:ind w:left="1699"/>
      </w:pPr>
      <w:r>
        <w:rPr>
          <w:smallCaps/>
          <w:color w:val="000000"/>
          <w:spacing w:val="-12"/>
        </w:rPr>
        <w:t>g.</w:t>
      </w:r>
      <w:r>
        <w:rPr>
          <w:smallCaps/>
          <w:color w:val="000000"/>
        </w:rPr>
        <w:tab/>
      </w:r>
      <w:r>
        <w:rPr>
          <w:smallCaps/>
          <w:color w:val="000000"/>
          <w:spacing w:val="-2"/>
        </w:rPr>
        <w:t xml:space="preserve">International </w:t>
      </w:r>
      <w:r>
        <w:rPr>
          <w:color w:val="000000"/>
          <w:spacing w:val="-2"/>
        </w:rPr>
        <w:t>TV</w:t>
      </w:r>
      <w:r>
        <w:rPr>
          <w:color w:val="000000"/>
        </w:rPr>
        <w:tab/>
        <w:t>6</w:t>
      </w:r>
    </w:p>
    <w:p w14:paraId="06D4BB90" w14:textId="77777777" w:rsidR="006F2483" w:rsidRDefault="008A3C1D">
      <w:pPr>
        <w:shd w:val="clear" w:color="auto" w:fill="FFFFFF"/>
        <w:tabs>
          <w:tab w:val="left" w:leader="dot" w:pos="9893"/>
        </w:tabs>
        <w:spacing w:line="226" w:lineRule="exact"/>
        <w:ind w:left="1704"/>
      </w:pPr>
      <w:r>
        <w:rPr>
          <w:smallCaps/>
          <w:color w:val="000000"/>
          <w:spacing w:val="-1"/>
        </w:rPr>
        <w:t xml:space="preserve">h. </w:t>
      </w:r>
      <w:r>
        <w:rPr>
          <w:color w:val="000000"/>
          <w:spacing w:val="-1"/>
        </w:rPr>
        <w:t xml:space="preserve">LRC </w:t>
      </w:r>
      <w:r>
        <w:rPr>
          <w:smallCaps/>
          <w:color w:val="000000"/>
          <w:spacing w:val="-1"/>
        </w:rPr>
        <w:t>Film Collection</w:t>
      </w:r>
      <w:r>
        <w:rPr>
          <w:smallCaps/>
          <w:color w:val="000000"/>
        </w:rPr>
        <w:tab/>
      </w:r>
      <w:r>
        <w:rPr>
          <w:color w:val="000000"/>
        </w:rPr>
        <w:t>6</w:t>
      </w:r>
    </w:p>
    <w:p w14:paraId="06D4BB91" w14:textId="77777777" w:rsidR="006F2483" w:rsidRDefault="008A3C1D">
      <w:pPr>
        <w:shd w:val="clear" w:color="auto" w:fill="FFFFFF"/>
        <w:tabs>
          <w:tab w:val="left" w:pos="1757"/>
          <w:tab w:val="left" w:leader="dot" w:pos="9898"/>
        </w:tabs>
        <w:spacing w:before="125"/>
        <w:ind w:left="1440"/>
      </w:pPr>
      <w:r>
        <w:rPr>
          <w:b/>
          <w:bCs/>
          <w:color w:val="000000"/>
          <w:spacing w:val="-6"/>
        </w:rPr>
        <w:t>IV.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CLASSROOM AREA</w:t>
      </w:r>
      <w:r>
        <w:rPr>
          <w:b/>
          <w:bCs/>
          <w:color w:val="000000"/>
        </w:rPr>
        <w:tab/>
        <w:t>7</w:t>
      </w:r>
    </w:p>
    <w:p w14:paraId="06D4BB92" w14:textId="77777777" w:rsidR="006F2483" w:rsidRDefault="008A3C1D">
      <w:pPr>
        <w:shd w:val="clear" w:color="auto" w:fill="FFFFFF"/>
        <w:tabs>
          <w:tab w:val="left" w:pos="1949"/>
          <w:tab w:val="left" w:leader="dot" w:pos="9893"/>
        </w:tabs>
        <w:spacing w:before="115" w:line="230" w:lineRule="exact"/>
        <w:ind w:left="1685"/>
      </w:pPr>
      <w:r>
        <w:rPr>
          <w:smallCaps/>
          <w:color w:val="000000"/>
          <w:spacing w:val="-8"/>
        </w:rPr>
        <w:t>a.</w:t>
      </w:r>
      <w:r>
        <w:rPr>
          <w:smallCaps/>
          <w:color w:val="000000"/>
        </w:rPr>
        <w:tab/>
      </w:r>
      <w:r>
        <w:rPr>
          <w:smallCaps/>
          <w:color w:val="000000"/>
          <w:spacing w:val="-4"/>
        </w:rPr>
        <w:t xml:space="preserve">Helping Faculty Who Teach in the </w:t>
      </w:r>
      <w:r>
        <w:rPr>
          <w:color w:val="000000"/>
          <w:spacing w:val="-4"/>
        </w:rPr>
        <w:t>LRC</w:t>
      </w:r>
      <w:r>
        <w:rPr>
          <w:color w:val="000000"/>
        </w:rPr>
        <w:tab/>
        <w:t>7</w:t>
      </w:r>
    </w:p>
    <w:p w14:paraId="06D4BB93" w14:textId="77777777" w:rsidR="006F2483" w:rsidRDefault="008A3C1D">
      <w:pPr>
        <w:shd w:val="clear" w:color="auto" w:fill="FFFFFF"/>
        <w:tabs>
          <w:tab w:val="left" w:pos="1949"/>
          <w:tab w:val="left" w:leader="dot" w:pos="9883"/>
        </w:tabs>
        <w:spacing w:line="230" w:lineRule="exact"/>
        <w:ind w:left="1685"/>
      </w:pPr>
      <w:r>
        <w:rPr>
          <w:smallCaps/>
          <w:color w:val="000000"/>
          <w:spacing w:val="-16"/>
        </w:rPr>
        <w:t>b.</w:t>
      </w:r>
      <w:r>
        <w:rPr>
          <w:smallCaps/>
          <w:color w:val="000000"/>
        </w:rPr>
        <w:tab/>
      </w:r>
      <w:r>
        <w:rPr>
          <w:smallCaps/>
          <w:color w:val="000000"/>
          <w:spacing w:val="-3"/>
        </w:rPr>
        <w:t>Student Listening Stations</w:t>
      </w:r>
      <w:r>
        <w:rPr>
          <w:smallCaps/>
          <w:color w:val="000000"/>
        </w:rPr>
        <w:tab/>
      </w:r>
      <w:r>
        <w:rPr>
          <w:color w:val="000000"/>
        </w:rPr>
        <w:t>7</w:t>
      </w:r>
    </w:p>
    <w:p w14:paraId="06D4BB94" w14:textId="77777777" w:rsidR="006F2483" w:rsidRDefault="008A3C1D">
      <w:pPr>
        <w:shd w:val="clear" w:color="auto" w:fill="FFFFFF"/>
        <w:tabs>
          <w:tab w:val="left" w:pos="1949"/>
          <w:tab w:val="left" w:leader="dot" w:pos="9883"/>
        </w:tabs>
        <w:spacing w:line="230" w:lineRule="exact"/>
        <w:ind w:left="1685"/>
      </w:pPr>
      <w:r>
        <w:rPr>
          <w:color w:val="000000"/>
          <w:spacing w:val="-6"/>
        </w:rPr>
        <w:t>c.</w:t>
      </w:r>
      <w:r>
        <w:rPr>
          <w:color w:val="000000"/>
        </w:rPr>
        <w:tab/>
      </w:r>
      <w:r>
        <w:rPr>
          <w:smallCaps/>
          <w:color w:val="000000"/>
          <w:spacing w:val="-3"/>
        </w:rPr>
        <w:t>Classroom Area</w:t>
      </w:r>
      <w:r>
        <w:rPr>
          <w:smallCaps/>
          <w:color w:val="000000"/>
        </w:rPr>
        <w:tab/>
      </w:r>
      <w:r>
        <w:rPr>
          <w:color w:val="000000"/>
        </w:rPr>
        <w:t>7</w:t>
      </w:r>
    </w:p>
    <w:p w14:paraId="06D4BB95" w14:textId="77777777" w:rsidR="006F2483" w:rsidRDefault="008A3C1D" w:rsidP="00F3268D">
      <w:pPr>
        <w:numPr>
          <w:ilvl w:val="0"/>
          <w:numId w:val="1"/>
        </w:numPr>
        <w:shd w:val="clear" w:color="auto" w:fill="FFFFFF"/>
        <w:tabs>
          <w:tab w:val="left" w:pos="1757"/>
          <w:tab w:val="left" w:leader="dot" w:pos="9893"/>
        </w:tabs>
        <w:spacing w:before="14" w:line="350" w:lineRule="exact"/>
        <w:ind w:left="1440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4"/>
        </w:rPr>
        <w:t>FACULTY DEVELOPMENT LAB</w:t>
      </w:r>
      <w:r>
        <w:rPr>
          <w:b/>
          <w:bCs/>
          <w:color w:val="000000"/>
        </w:rPr>
        <w:tab/>
        <w:t>8</w:t>
      </w:r>
    </w:p>
    <w:p w14:paraId="06D4BB96" w14:textId="77777777" w:rsidR="006F2483" w:rsidRDefault="008A3C1D" w:rsidP="00F3268D">
      <w:pPr>
        <w:numPr>
          <w:ilvl w:val="0"/>
          <w:numId w:val="1"/>
        </w:numPr>
        <w:shd w:val="clear" w:color="auto" w:fill="FFFFFF"/>
        <w:tabs>
          <w:tab w:val="left" w:pos="1757"/>
          <w:tab w:val="left" w:leader="dot" w:pos="9893"/>
        </w:tabs>
        <w:spacing w:line="350" w:lineRule="exact"/>
        <w:ind w:left="1440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2"/>
        </w:rPr>
        <w:t>FREQUENTLY ASKED QUESTIONS FROM STUDENTS...</w:t>
      </w:r>
      <w:r>
        <w:rPr>
          <w:b/>
          <w:bCs/>
          <w:color w:val="000000"/>
        </w:rPr>
        <w:tab/>
        <w:t>9</w:t>
      </w:r>
    </w:p>
    <w:p w14:paraId="06D4BB97" w14:textId="77777777" w:rsidR="006F2483" w:rsidRDefault="008A3C1D">
      <w:pPr>
        <w:shd w:val="clear" w:color="auto" w:fill="FFFFFF"/>
        <w:tabs>
          <w:tab w:val="left" w:pos="1858"/>
          <w:tab w:val="left" w:leader="dot" w:pos="9782"/>
        </w:tabs>
        <w:spacing w:line="350" w:lineRule="exact"/>
        <w:ind w:left="1440"/>
      </w:pPr>
      <w:r>
        <w:rPr>
          <w:b/>
          <w:bCs/>
          <w:color w:val="000000"/>
          <w:spacing w:val="-4"/>
        </w:rPr>
        <w:t>VII.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FREQUENTLY ASKED QUESTIONS FROM FACULTY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10</w:t>
      </w:r>
    </w:p>
    <w:p w14:paraId="06D4BB98" w14:textId="77777777" w:rsidR="006F2483" w:rsidRDefault="008A3C1D">
      <w:pPr>
        <w:shd w:val="clear" w:color="auto" w:fill="FFFFFF"/>
        <w:tabs>
          <w:tab w:val="left" w:leader="dot" w:pos="9778"/>
        </w:tabs>
        <w:spacing w:before="5" w:line="350" w:lineRule="exact"/>
        <w:ind w:left="1440"/>
      </w:pPr>
      <w:r>
        <w:rPr>
          <w:b/>
          <w:bCs/>
          <w:color w:val="000000"/>
          <w:spacing w:val="-3"/>
        </w:rPr>
        <w:t>VIM. FREQUENTLY ASKED PHONE QUESTIONS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  <w:spacing w:val="-10"/>
        </w:rPr>
        <w:t>10</w:t>
      </w:r>
    </w:p>
    <w:p w14:paraId="06D4BB99" w14:textId="77777777" w:rsidR="006F2483" w:rsidRDefault="008A3C1D">
      <w:pPr>
        <w:shd w:val="clear" w:color="auto" w:fill="FFFFFF"/>
        <w:tabs>
          <w:tab w:val="left" w:leader="dot" w:pos="9778"/>
        </w:tabs>
        <w:spacing w:line="350" w:lineRule="exact"/>
        <w:ind w:left="1445"/>
      </w:pPr>
      <w:r>
        <w:rPr>
          <w:b/>
          <w:bCs/>
          <w:color w:val="000000"/>
          <w:spacing w:val="-1"/>
        </w:rPr>
        <w:t>IX. IMPORTANT PHONE NUMBERS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2"/>
        </w:rPr>
        <w:t>11</w:t>
      </w:r>
    </w:p>
    <w:p w14:paraId="06D4BB9A" w14:textId="77777777" w:rsidR="006F2483" w:rsidRDefault="006F2483">
      <w:pPr>
        <w:shd w:val="clear" w:color="auto" w:fill="FFFFFF"/>
        <w:tabs>
          <w:tab w:val="left" w:leader="dot" w:pos="9778"/>
        </w:tabs>
        <w:spacing w:line="350" w:lineRule="exact"/>
        <w:ind w:left="1445"/>
        <w:sectPr w:rsidR="006F2483">
          <w:footerReference w:type="default" r:id="rId9"/>
          <w:type w:val="continuous"/>
          <w:pgSz w:w="12240" w:h="15840"/>
          <w:pgMar w:top="1440" w:right="1877" w:bottom="720" w:left="288" w:header="720" w:footer="720" w:gutter="0"/>
          <w:cols w:space="60"/>
          <w:noEndnote/>
        </w:sectPr>
      </w:pPr>
    </w:p>
    <w:p w14:paraId="06D4BB9B" w14:textId="77777777" w:rsidR="006F2483" w:rsidRDefault="008A3C1D">
      <w:pPr>
        <w:shd w:val="clear" w:color="auto" w:fill="FFFFFF"/>
      </w:pPr>
      <w:r>
        <w:rPr>
          <w:b/>
          <w:bCs/>
          <w:color w:val="000000"/>
          <w:spacing w:val="1"/>
          <w:sz w:val="32"/>
          <w:szCs w:val="32"/>
        </w:rPr>
        <w:lastRenderedPageBreak/>
        <w:t xml:space="preserve"> I. General Information</w:t>
      </w:r>
    </w:p>
    <w:p w14:paraId="06D4BB9C" w14:textId="77777777" w:rsidR="006F2483" w:rsidRPr="00385BED" w:rsidRDefault="008A3C1D">
      <w:pPr>
        <w:shd w:val="clear" w:color="auto" w:fill="FFFFFF"/>
        <w:tabs>
          <w:tab w:val="left" w:pos="1070"/>
        </w:tabs>
        <w:spacing w:before="230"/>
        <w:ind w:left="682"/>
        <w:rPr>
          <w:b/>
        </w:rPr>
      </w:pPr>
      <w:r w:rsidRPr="00385BED">
        <w:rPr>
          <w:b/>
          <w:color w:val="000000"/>
          <w:spacing w:val="-22"/>
          <w:sz w:val="28"/>
          <w:szCs w:val="28"/>
        </w:rPr>
        <w:t>a.</w:t>
      </w:r>
      <w:r w:rsidRPr="00385BED">
        <w:rPr>
          <w:b/>
          <w:color w:val="000000"/>
          <w:sz w:val="28"/>
          <w:szCs w:val="28"/>
        </w:rPr>
        <w:tab/>
      </w:r>
      <w:r w:rsidRPr="00385BED">
        <w:rPr>
          <w:b/>
          <w:color w:val="000000"/>
          <w:spacing w:val="-2"/>
          <w:sz w:val="28"/>
          <w:szCs w:val="28"/>
        </w:rPr>
        <w:t>Contact Information</w:t>
      </w:r>
    </w:p>
    <w:p w14:paraId="06D4BB9D" w14:textId="77777777" w:rsidR="00A26BA3" w:rsidRDefault="00A26BA3" w:rsidP="00A26BA3">
      <w:pPr>
        <w:shd w:val="clear" w:color="auto" w:fill="FFFFFF"/>
        <w:spacing w:before="58" w:line="274" w:lineRule="exact"/>
        <w:ind w:left="1440"/>
        <w:rPr>
          <w:color w:val="000000"/>
          <w:spacing w:val="-1"/>
          <w:sz w:val="24"/>
          <w:szCs w:val="24"/>
        </w:rPr>
      </w:pPr>
    </w:p>
    <w:p w14:paraId="06D4BB9E" w14:textId="77777777" w:rsidR="006F2483" w:rsidRDefault="008A3C1D" w:rsidP="00385BED">
      <w:pPr>
        <w:shd w:val="clear" w:color="auto" w:fill="FFFFFF"/>
        <w:spacing w:before="58" w:line="274" w:lineRule="exact"/>
        <w:ind w:left="2160"/>
      </w:pPr>
      <w:r>
        <w:rPr>
          <w:color w:val="000000"/>
          <w:spacing w:val="-1"/>
          <w:sz w:val="24"/>
          <w:szCs w:val="24"/>
        </w:rPr>
        <w:t>Language Resource Center</w:t>
      </w:r>
    </w:p>
    <w:p w14:paraId="06D4BB9F" w14:textId="77777777" w:rsidR="006F2483" w:rsidRDefault="008A3C1D" w:rsidP="00385BED">
      <w:pPr>
        <w:shd w:val="clear" w:color="auto" w:fill="FFFFFF"/>
        <w:spacing w:line="274" w:lineRule="exact"/>
        <w:ind w:left="2155"/>
      </w:pPr>
      <w:r>
        <w:rPr>
          <w:color w:val="000000"/>
          <w:spacing w:val="-1"/>
          <w:sz w:val="24"/>
          <w:szCs w:val="24"/>
        </w:rPr>
        <w:t>UNC Charlotte</w:t>
      </w:r>
    </w:p>
    <w:p w14:paraId="06D4BBA0" w14:textId="77777777" w:rsidR="006F2483" w:rsidRDefault="008A3C1D" w:rsidP="00385BED">
      <w:pPr>
        <w:shd w:val="clear" w:color="auto" w:fill="FFFFFF"/>
        <w:spacing w:line="274" w:lineRule="exact"/>
        <w:ind w:left="2146"/>
      </w:pPr>
      <w:r>
        <w:rPr>
          <w:color w:val="000000"/>
          <w:spacing w:val="-1"/>
          <w:sz w:val="24"/>
          <w:szCs w:val="24"/>
        </w:rPr>
        <w:t>College of Education, Room 434</w:t>
      </w:r>
    </w:p>
    <w:p w14:paraId="06D4BBA1" w14:textId="77777777" w:rsidR="006F2483" w:rsidRDefault="008A3C1D" w:rsidP="00385BED">
      <w:pPr>
        <w:shd w:val="clear" w:color="auto" w:fill="FFFFFF"/>
        <w:spacing w:line="274" w:lineRule="exact"/>
        <w:ind w:left="2146"/>
      </w:pPr>
      <w:r>
        <w:rPr>
          <w:color w:val="000000"/>
          <w:spacing w:val="-1"/>
          <w:sz w:val="24"/>
          <w:szCs w:val="24"/>
        </w:rPr>
        <w:t>704-687-8768</w:t>
      </w:r>
    </w:p>
    <w:p w14:paraId="06D4BBA2" w14:textId="77777777" w:rsidR="006F2483" w:rsidRDefault="00FB1203" w:rsidP="00385BED">
      <w:pPr>
        <w:shd w:val="clear" w:color="auto" w:fill="FFFFFF"/>
        <w:spacing w:line="274" w:lineRule="exact"/>
        <w:ind w:left="2146"/>
        <w:rPr>
          <w:color w:val="000000"/>
          <w:spacing w:val="-2"/>
          <w:sz w:val="24"/>
          <w:szCs w:val="24"/>
        </w:rPr>
      </w:pPr>
      <w:hyperlink r:id="rId10" w:history="1">
        <w:r w:rsidR="00D140D6" w:rsidRPr="00585976">
          <w:rPr>
            <w:rStyle w:val="Hyperlink"/>
            <w:spacing w:val="-2"/>
            <w:sz w:val="24"/>
            <w:szCs w:val="24"/>
          </w:rPr>
          <w:t>lrchelp@uncc.edu</w:t>
        </w:r>
      </w:hyperlink>
    </w:p>
    <w:p w14:paraId="06D4BBA3" w14:textId="77777777" w:rsidR="00D140D6" w:rsidRDefault="00D140D6" w:rsidP="00385BED">
      <w:pPr>
        <w:shd w:val="clear" w:color="auto" w:fill="FFFFFF"/>
        <w:spacing w:line="274" w:lineRule="exact"/>
        <w:ind w:left="214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LRC Director: Dr. Thomas Plagwitz</w:t>
      </w:r>
      <w:r>
        <w:rPr>
          <w:color w:val="000000"/>
          <w:spacing w:val="-2"/>
          <w:sz w:val="24"/>
          <w:szCs w:val="24"/>
        </w:rPr>
        <w:tab/>
        <w:t>email: tplagwit@uncc.edu</w:t>
      </w:r>
    </w:p>
    <w:p w14:paraId="06D4BBA4" w14:textId="77777777" w:rsidR="00D140D6" w:rsidRDefault="00D140D6" w:rsidP="00385BED">
      <w:pPr>
        <w:shd w:val="clear" w:color="auto" w:fill="FFFFFF"/>
        <w:spacing w:line="274" w:lineRule="exact"/>
        <w:ind w:left="2146"/>
      </w:pPr>
      <w:r>
        <w:rPr>
          <w:color w:val="000000"/>
          <w:spacing w:val="-2"/>
          <w:sz w:val="24"/>
          <w:szCs w:val="24"/>
        </w:rPr>
        <w:t>LRC Coordinator: Mr. Patrick Sery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email: psery@uncc.edu</w:t>
      </w:r>
    </w:p>
    <w:p w14:paraId="06D4BBA5" w14:textId="77777777" w:rsidR="006F2483" w:rsidRPr="00385BED" w:rsidRDefault="008A3C1D">
      <w:pPr>
        <w:shd w:val="clear" w:color="auto" w:fill="FFFFFF"/>
        <w:tabs>
          <w:tab w:val="left" w:pos="1070"/>
        </w:tabs>
        <w:spacing w:before="240"/>
        <w:ind w:left="682"/>
        <w:rPr>
          <w:b/>
        </w:rPr>
      </w:pPr>
      <w:r w:rsidRPr="00385BED">
        <w:rPr>
          <w:b/>
          <w:color w:val="000000"/>
          <w:spacing w:val="-24"/>
          <w:sz w:val="28"/>
          <w:szCs w:val="28"/>
        </w:rPr>
        <w:t>b.</w:t>
      </w:r>
      <w:r w:rsidRPr="00385BED">
        <w:rPr>
          <w:b/>
          <w:color w:val="000000"/>
          <w:sz w:val="28"/>
          <w:szCs w:val="28"/>
        </w:rPr>
        <w:tab/>
      </w:r>
      <w:r w:rsidRPr="00385BED">
        <w:rPr>
          <w:b/>
          <w:color w:val="000000"/>
          <w:spacing w:val="-2"/>
          <w:sz w:val="28"/>
          <w:szCs w:val="28"/>
        </w:rPr>
        <w:t>Hours of Operation</w:t>
      </w:r>
    </w:p>
    <w:p w14:paraId="06D4BBA6" w14:textId="77777777" w:rsidR="006F2483" w:rsidRDefault="008A3C1D">
      <w:pPr>
        <w:shd w:val="clear" w:color="auto" w:fill="FFFFFF"/>
        <w:spacing w:before="211"/>
        <w:ind w:left="1402"/>
      </w:pPr>
      <w:r w:rsidRPr="00A26BA3">
        <w:rPr>
          <w:b/>
          <w:color w:val="000000"/>
          <w:spacing w:val="1"/>
          <w:sz w:val="28"/>
          <w:szCs w:val="28"/>
        </w:rPr>
        <w:t>Academic Year</w:t>
      </w:r>
    </w:p>
    <w:p w14:paraId="06D4BBA7" w14:textId="77777777" w:rsidR="006F2483" w:rsidRDefault="00A26BA3" w:rsidP="003D6183">
      <w:pPr>
        <w:shd w:val="clear" w:color="auto" w:fill="FFFFFF"/>
        <w:tabs>
          <w:tab w:val="left" w:pos="3053"/>
        </w:tabs>
        <w:spacing w:before="48" w:line="283" w:lineRule="exact"/>
        <w:ind w:left="2160" w:right="4168"/>
      </w:pPr>
      <w:r>
        <w:rPr>
          <w:color w:val="000000"/>
          <w:spacing w:val="-8"/>
          <w:sz w:val="24"/>
          <w:szCs w:val="24"/>
        </w:rPr>
        <w:t>Monday- Thursday: 8 am – 7pm</w:t>
      </w:r>
      <w:r w:rsidR="008A3C1D">
        <w:rPr>
          <w:color w:val="000000"/>
          <w:spacing w:val="-8"/>
          <w:sz w:val="24"/>
          <w:szCs w:val="24"/>
        </w:rPr>
        <w:br/>
      </w:r>
      <w:r w:rsidR="008A3C1D">
        <w:rPr>
          <w:color w:val="000000"/>
          <w:spacing w:val="-7"/>
          <w:sz w:val="24"/>
          <w:szCs w:val="24"/>
        </w:rPr>
        <w:t>Friday:</w:t>
      </w:r>
      <w:r>
        <w:rPr>
          <w:color w:val="000000"/>
          <w:sz w:val="24"/>
          <w:szCs w:val="24"/>
        </w:rPr>
        <w:t xml:space="preserve"> 8am – 5pm</w:t>
      </w:r>
    </w:p>
    <w:p w14:paraId="06D4BBA8" w14:textId="77777777" w:rsidR="006F2483" w:rsidRDefault="008A3C1D" w:rsidP="00A26BA3">
      <w:pPr>
        <w:shd w:val="clear" w:color="auto" w:fill="FFFFFF"/>
        <w:ind w:left="2150"/>
      </w:pPr>
      <w:r>
        <w:rPr>
          <w:color w:val="000000"/>
          <w:spacing w:val="1"/>
          <w:sz w:val="24"/>
          <w:szCs w:val="24"/>
        </w:rPr>
        <w:t>Saturday-Sunday: Closed</w:t>
      </w:r>
    </w:p>
    <w:p w14:paraId="06D4BBA9" w14:textId="77777777" w:rsidR="006F2483" w:rsidRDefault="008A3C1D">
      <w:pPr>
        <w:shd w:val="clear" w:color="auto" w:fill="FFFFFF"/>
        <w:spacing w:before="235"/>
        <w:ind w:left="1387"/>
      </w:pPr>
      <w:r>
        <w:rPr>
          <w:b/>
          <w:bCs/>
          <w:color w:val="000000"/>
          <w:spacing w:val="2"/>
          <w:sz w:val="26"/>
          <w:szCs w:val="26"/>
        </w:rPr>
        <w:t>Summer Sessions</w:t>
      </w:r>
    </w:p>
    <w:p w14:paraId="06D4BBAA" w14:textId="77777777" w:rsidR="006F2483" w:rsidRDefault="008A3C1D" w:rsidP="00385BED">
      <w:pPr>
        <w:shd w:val="clear" w:color="auto" w:fill="FFFFFF"/>
        <w:spacing w:before="62"/>
        <w:ind w:left="2102" w:firstLine="58"/>
      </w:pPr>
      <w:r>
        <w:rPr>
          <w:color w:val="000000"/>
          <w:spacing w:val="1"/>
          <w:sz w:val="24"/>
          <w:szCs w:val="24"/>
        </w:rPr>
        <w:t>Monday- Friday</w:t>
      </w:r>
      <w:r w:rsidR="00A26BA3">
        <w:rPr>
          <w:color w:val="000000"/>
          <w:spacing w:val="1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8am - 5pm</w:t>
      </w:r>
    </w:p>
    <w:p w14:paraId="06D4BBAB" w14:textId="77777777" w:rsidR="006F2483" w:rsidRPr="00385BED" w:rsidRDefault="008A3C1D">
      <w:pPr>
        <w:shd w:val="clear" w:color="auto" w:fill="FFFFFF"/>
        <w:tabs>
          <w:tab w:val="left" w:pos="1027"/>
        </w:tabs>
        <w:spacing w:before="240"/>
        <w:ind w:left="638"/>
        <w:rPr>
          <w:b/>
        </w:rPr>
      </w:pPr>
      <w:r w:rsidRPr="00385BED">
        <w:rPr>
          <w:b/>
          <w:color w:val="000000"/>
          <w:spacing w:val="-19"/>
          <w:sz w:val="28"/>
          <w:szCs w:val="28"/>
        </w:rPr>
        <w:t>c.</w:t>
      </w:r>
      <w:r w:rsidRPr="00385BED">
        <w:rPr>
          <w:b/>
          <w:color w:val="000000"/>
          <w:sz w:val="28"/>
          <w:szCs w:val="28"/>
        </w:rPr>
        <w:tab/>
      </w:r>
      <w:r w:rsidRPr="00385BED">
        <w:rPr>
          <w:b/>
          <w:color w:val="000000"/>
          <w:spacing w:val="-3"/>
          <w:sz w:val="28"/>
          <w:szCs w:val="28"/>
        </w:rPr>
        <w:t>Reservations</w:t>
      </w:r>
    </w:p>
    <w:p w14:paraId="06D4BBAC" w14:textId="77777777" w:rsidR="00385BED" w:rsidRDefault="008A3C1D">
      <w:pPr>
        <w:shd w:val="clear" w:color="auto" w:fill="FFFFFF"/>
        <w:spacing w:before="43" w:line="278" w:lineRule="exact"/>
        <w:ind w:left="1358" w:right="1555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i. Schedule: </w:t>
      </w:r>
    </w:p>
    <w:p w14:paraId="06D4BBAD" w14:textId="77777777" w:rsidR="00385BED" w:rsidRDefault="00385BED">
      <w:pPr>
        <w:shd w:val="clear" w:color="auto" w:fill="FFFFFF"/>
        <w:spacing w:before="43" w:line="278" w:lineRule="exact"/>
        <w:ind w:left="1358" w:right="1555"/>
        <w:rPr>
          <w:color w:val="000000"/>
          <w:spacing w:val="-2"/>
          <w:sz w:val="24"/>
          <w:szCs w:val="24"/>
        </w:rPr>
      </w:pPr>
    </w:p>
    <w:p w14:paraId="06D4BBAE" w14:textId="77777777" w:rsidR="006F2483" w:rsidRDefault="008A3C1D" w:rsidP="00385BED">
      <w:pPr>
        <w:shd w:val="clear" w:color="auto" w:fill="FFFFFF"/>
        <w:spacing w:before="43" w:line="278" w:lineRule="exact"/>
        <w:ind w:left="720" w:right="1555"/>
      </w:pPr>
      <w:r>
        <w:rPr>
          <w:color w:val="000000"/>
          <w:spacing w:val="-2"/>
          <w:sz w:val="24"/>
          <w:szCs w:val="24"/>
        </w:rPr>
        <w:t xml:space="preserve">Reservations for the LRC </w:t>
      </w:r>
      <w:r w:rsidR="00D140D6">
        <w:rPr>
          <w:color w:val="000000"/>
          <w:spacing w:val="-2"/>
          <w:sz w:val="24"/>
          <w:szCs w:val="24"/>
        </w:rPr>
        <w:t xml:space="preserve">classroom </w:t>
      </w:r>
      <w:r>
        <w:rPr>
          <w:color w:val="000000"/>
          <w:spacing w:val="-2"/>
          <w:sz w:val="24"/>
          <w:szCs w:val="24"/>
        </w:rPr>
        <w:t xml:space="preserve">are posted by date and </w:t>
      </w:r>
      <w:r>
        <w:rPr>
          <w:color w:val="000000"/>
          <w:spacing w:val="-1"/>
          <w:sz w:val="24"/>
          <w:szCs w:val="24"/>
        </w:rPr>
        <w:t xml:space="preserve">time at the front desk and on the </w:t>
      </w:r>
      <w:hyperlink r:id="rId11" w:tgtFrame="_blank" w:history="1">
        <w:r w:rsidRPr="00A26BA3">
          <w:rPr>
            <w:rStyle w:val="Hyperlink"/>
            <w:spacing w:val="-1"/>
            <w:sz w:val="24"/>
            <w:szCs w:val="24"/>
          </w:rPr>
          <w:t>LRC homepage</w:t>
        </w:r>
      </w:hyperlink>
      <w:r>
        <w:rPr>
          <w:color w:val="000000"/>
          <w:spacing w:val="-1"/>
          <w:sz w:val="24"/>
          <w:szCs w:val="24"/>
        </w:rPr>
        <w:t>.</w:t>
      </w:r>
    </w:p>
    <w:p w14:paraId="06D4BBAF" w14:textId="77777777" w:rsidR="00385BED" w:rsidRDefault="008A3C1D">
      <w:pPr>
        <w:shd w:val="clear" w:color="auto" w:fill="FFFFFF"/>
        <w:spacing w:before="274" w:line="274" w:lineRule="exact"/>
        <w:ind w:left="1358" w:right="1555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ii. Making </w:t>
      </w:r>
    </w:p>
    <w:p w14:paraId="06D4BBB0" w14:textId="77777777" w:rsidR="006F2483" w:rsidRDefault="008A3C1D" w:rsidP="00385BED">
      <w:pPr>
        <w:shd w:val="clear" w:color="auto" w:fill="FFFFFF"/>
        <w:spacing w:before="274" w:line="274" w:lineRule="exact"/>
        <w:ind w:left="720" w:right="17"/>
      </w:pPr>
      <w:r>
        <w:rPr>
          <w:rFonts w:eastAsia="Times New Roman"/>
          <w:color w:val="000000"/>
          <w:spacing w:val="3"/>
          <w:sz w:val="24"/>
          <w:szCs w:val="24"/>
        </w:rPr>
        <w:t xml:space="preserve">Reservations are made through the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LRC </w:t>
      </w:r>
      <w:r w:rsidR="00B86F37">
        <w:rPr>
          <w:rFonts w:eastAsia="Times New Roman"/>
          <w:color w:val="000000"/>
          <w:spacing w:val="-1"/>
          <w:sz w:val="24"/>
          <w:szCs w:val="24"/>
        </w:rPr>
        <w:t xml:space="preserve">Assistants at the front desk. </w:t>
      </w:r>
      <w:r w:rsidRPr="00B86F37">
        <w:rPr>
          <w:rFonts w:eastAsia="Times New Roman"/>
          <w:color w:val="FF0000"/>
          <w:sz w:val="24"/>
          <w:szCs w:val="24"/>
        </w:rPr>
        <w:t>Only faculty can make a reservation</w:t>
      </w:r>
      <w:r w:rsidR="00636395">
        <w:rPr>
          <w:rFonts w:eastAsia="Times New Roman"/>
          <w:color w:val="FF0000"/>
          <w:sz w:val="24"/>
          <w:szCs w:val="24"/>
        </w:rPr>
        <w:t xml:space="preserve"> of the classroom</w:t>
      </w:r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"/>
          <w:sz w:val="24"/>
          <w:szCs w:val="24"/>
        </w:rPr>
        <w:t>Students are not p</w:t>
      </w:r>
      <w:r w:rsidR="003450E1">
        <w:rPr>
          <w:rFonts w:eastAsia="Times New Roman"/>
          <w:color w:val="000000"/>
          <w:spacing w:val="1"/>
          <w:sz w:val="24"/>
          <w:szCs w:val="24"/>
        </w:rPr>
        <w:t>ermitted to reserve the LRC</w:t>
      </w:r>
      <w:r w:rsidR="00C81560">
        <w:rPr>
          <w:rFonts w:eastAsia="Times New Roman"/>
          <w:color w:val="000000"/>
          <w:spacing w:val="1"/>
          <w:sz w:val="24"/>
          <w:szCs w:val="24"/>
        </w:rPr>
        <w:t xml:space="preserve"> classroom</w:t>
      </w:r>
      <w:r w:rsidR="003450E1">
        <w:rPr>
          <w:rFonts w:eastAsia="Times New Roman"/>
          <w:color w:val="000000"/>
          <w:spacing w:val="1"/>
          <w:sz w:val="24"/>
          <w:szCs w:val="24"/>
        </w:rPr>
        <w:t>. If</w:t>
      </w:r>
      <w:r w:rsidR="00B86F3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450E1">
        <w:rPr>
          <w:rFonts w:eastAsia="Times New Roman"/>
          <w:color w:val="000000"/>
          <w:spacing w:val="1"/>
          <w:sz w:val="24"/>
          <w:szCs w:val="24"/>
        </w:rPr>
        <w:t>a</w:t>
      </w:r>
      <w:r w:rsidR="00B86F37">
        <w:rPr>
          <w:rFonts w:eastAsia="Times New Roman"/>
          <w:color w:val="000000"/>
          <w:spacing w:val="1"/>
          <w:sz w:val="24"/>
          <w:szCs w:val="24"/>
        </w:rPr>
        <w:t xml:space="preserve"> LRC Assistant is not available</w:t>
      </w:r>
      <w:r w:rsidR="003450E1">
        <w:rPr>
          <w:rFonts w:eastAsia="Times New Roman"/>
          <w:color w:val="000000"/>
          <w:spacing w:val="1"/>
          <w:sz w:val="24"/>
          <w:szCs w:val="24"/>
        </w:rPr>
        <w:t>,</w:t>
      </w:r>
      <w:r w:rsidR="00B86F37">
        <w:rPr>
          <w:rFonts w:eastAsia="Times New Roman"/>
          <w:color w:val="000000"/>
          <w:spacing w:val="1"/>
          <w:sz w:val="24"/>
          <w:szCs w:val="24"/>
        </w:rPr>
        <w:t xml:space="preserve"> reservations </w:t>
      </w:r>
      <w:r w:rsidR="003450E1">
        <w:rPr>
          <w:rFonts w:eastAsia="Times New Roman"/>
          <w:color w:val="000000"/>
          <w:spacing w:val="1"/>
          <w:sz w:val="24"/>
          <w:szCs w:val="24"/>
        </w:rPr>
        <w:t xml:space="preserve">or cancellations </w:t>
      </w:r>
      <w:r w:rsidR="00B86F37">
        <w:rPr>
          <w:rFonts w:eastAsia="Times New Roman"/>
          <w:color w:val="000000"/>
          <w:spacing w:val="1"/>
          <w:sz w:val="24"/>
          <w:szCs w:val="24"/>
        </w:rPr>
        <w:t xml:space="preserve">can be made by contacting </w:t>
      </w:r>
      <w:r w:rsidR="00B86F37">
        <w:rPr>
          <w:rFonts w:eastAsia="Times New Roman"/>
          <w:color w:val="000000"/>
          <w:spacing w:val="-1"/>
          <w:sz w:val="24"/>
          <w:szCs w:val="24"/>
        </w:rPr>
        <w:t xml:space="preserve">the LRC Technology Support </w:t>
      </w:r>
      <w:r w:rsidR="00B86F37">
        <w:rPr>
          <w:rFonts w:eastAsia="Times New Roman"/>
          <w:color w:val="000000"/>
          <w:sz w:val="24"/>
          <w:szCs w:val="24"/>
        </w:rPr>
        <w:t>Technician, Patrick Sery</w:t>
      </w:r>
      <w:r w:rsidR="003450E1">
        <w:rPr>
          <w:rFonts w:eastAsia="Times New Roman"/>
          <w:color w:val="000000"/>
          <w:sz w:val="24"/>
          <w:szCs w:val="24"/>
        </w:rPr>
        <w:t xml:space="preserve"> or the </w:t>
      </w:r>
      <w:r w:rsidR="003450E1">
        <w:rPr>
          <w:rFonts w:eastAsia="Times New Roman"/>
          <w:color w:val="000000"/>
          <w:spacing w:val="-1"/>
          <w:sz w:val="24"/>
          <w:szCs w:val="24"/>
        </w:rPr>
        <w:t>Director, Dr Plagwitz</w:t>
      </w:r>
      <w:r w:rsidR="00B86F37">
        <w:rPr>
          <w:rFonts w:eastAsia="Times New Roman"/>
          <w:color w:val="000000"/>
          <w:sz w:val="24"/>
          <w:szCs w:val="24"/>
        </w:rPr>
        <w:t>.</w:t>
      </w:r>
      <w:r w:rsidR="003450E1">
        <w:rPr>
          <w:rFonts w:eastAsia="Times New Roman"/>
          <w:color w:val="000000"/>
          <w:sz w:val="24"/>
          <w:szCs w:val="24"/>
        </w:rPr>
        <w:t xml:space="preserve"> </w:t>
      </w:r>
      <w:hyperlink w:anchor="ClassroomBooking" w:history="1">
        <w:r w:rsidR="003450E1" w:rsidRPr="003A77B1">
          <w:rPr>
            <w:rStyle w:val="Hyperlink"/>
            <w:rFonts w:eastAsia="Times New Roman"/>
            <w:sz w:val="24"/>
            <w:szCs w:val="24"/>
          </w:rPr>
          <w:t>Please see step by step instructions</w:t>
        </w:r>
      </w:hyperlink>
      <w:r w:rsidR="003F6244">
        <w:rPr>
          <w:rFonts w:eastAsia="Times New Roman"/>
          <w:color w:val="000000"/>
          <w:sz w:val="24"/>
          <w:szCs w:val="24"/>
        </w:rPr>
        <w:t xml:space="preserve"> and do not do the booking yourself but help them</w:t>
      </w:r>
      <w:r w:rsidR="00C81560">
        <w:rPr>
          <w:rFonts w:eastAsia="Times New Roman"/>
          <w:color w:val="000000"/>
          <w:sz w:val="24"/>
          <w:szCs w:val="24"/>
        </w:rPr>
        <w:t>. You should instruct the teacher or student to do it him/herself</w:t>
      </w:r>
      <w:r w:rsidR="003F6244">
        <w:rPr>
          <w:rFonts w:eastAsia="Times New Roman"/>
          <w:color w:val="000000"/>
          <w:sz w:val="24"/>
          <w:szCs w:val="24"/>
        </w:rPr>
        <w:t>.</w:t>
      </w:r>
    </w:p>
    <w:p w14:paraId="06D4BBB1" w14:textId="77777777" w:rsidR="006F2483" w:rsidRDefault="008A3C1D">
      <w:pPr>
        <w:shd w:val="clear" w:color="auto" w:fill="FFFFFF"/>
        <w:tabs>
          <w:tab w:val="left" w:pos="1027"/>
        </w:tabs>
        <w:spacing w:before="240"/>
        <w:ind w:left="638"/>
        <w:rPr>
          <w:b/>
          <w:color w:val="000000"/>
          <w:spacing w:val="-1"/>
          <w:sz w:val="28"/>
          <w:szCs w:val="28"/>
        </w:rPr>
      </w:pPr>
      <w:r w:rsidRPr="00385BED">
        <w:rPr>
          <w:b/>
          <w:color w:val="000000"/>
          <w:spacing w:val="-24"/>
          <w:sz w:val="28"/>
          <w:szCs w:val="28"/>
        </w:rPr>
        <w:t>d.</w:t>
      </w:r>
      <w:r w:rsidRPr="00385BED">
        <w:rPr>
          <w:b/>
          <w:color w:val="000000"/>
          <w:sz w:val="28"/>
          <w:szCs w:val="28"/>
        </w:rPr>
        <w:tab/>
      </w:r>
      <w:r w:rsidRPr="00385BED">
        <w:rPr>
          <w:b/>
          <w:color w:val="000000"/>
          <w:spacing w:val="-1"/>
          <w:sz w:val="28"/>
          <w:szCs w:val="28"/>
        </w:rPr>
        <w:t>Student Work Schedules</w:t>
      </w:r>
    </w:p>
    <w:p w14:paraId="06D4BBB2" w14:textId="77777777" w:rsidR="006F2483" w:rsidRDefault="00385BED" w:rsidP="003450E1">
      <w:pPr>
        <w:shd w:val="clear" w:color="auto" w:fill="FFFFFF"/>
        <w:tabs>
          <w:tab w:val="left" w:pos="9509"/>
        </w:tabs>
        <w:spacing w:before="38"/>
        <w:ind w:left="638"/>
      </w:pPr>
      <w:r>
        <w:rPr>
          <w:color w:val="000000"/>
          <w:spacing w:val="-11"/>
          <w:sz w:val="26"/>
          <w:szCs w:val="26"/>
        </w:rPr>
        <w:br/>
      </w:r>
      <w:r w:rsidR="008A3C1D">
        <w:rPr>
          <w:color w:val="000000"/>
          <w:spacing w:val="-11"/>
          <w:sz w:val="26"/>
          <w:szCs w:val="26"/>
        </w:rPr>
        <w:t xml:space="preserve">Student work schedules are </w:t>
      </w:r>
      <w:r w:rsidR="003450E1">
        <w:rPr>
          <w:color w:val="000000"/>
          <w:spacing w:val="-11"/>
          <w:sz w:val="26"/>
          <w:szCs w:val="26"/>
        </w:rPr>
        <w:t xml:space="preserve">available online or on their calendar. </w:t>
      </w:r>
      <w:r w:rsidR="003A77B1">
        <w:rPr>
          <w:color w:val="000000"/>
          <w:spacing w:val="-11"/>
          <w:sz w:val="26"/>
          <w:szCs w:val="26"/>
        </w:rPr>
        <w:t xml:space="preserve">Student assistants have to submit a meeting request to establish their schedule using </w:t>
      </w:r>
      <w:r w:rsidR="002456E3">
        <w:rPr>
          <w:color w:val="000000"/>
          <w:spacing w:val="-11"/>
          <w:sz w:val="26"/>
          <w:szCs w:val="26"/>
        </w:rPr>
        <w:t xml:space="preserve">Outlook Web Apps (OWA). </w:t>
      </w:r>
      <w:hyperlink w:anchor="AssistantSchedule" w:history="1">
        <w:r w:rsidR="003450E1" w:rsidRPr="00193753">
          <w:rPr>
            <w:rStyle w:val="Hyperlink"/>
            <w:spacing w:val="-11"/>
            <w:sz w:val="26"/>
            <w:szCs w:val="26"/>
          </w:rPr>
          <w:t>Please follow these steps to add or remove your name from the schedule</w:t>
        </w:r>
      </w:hyperlink>
      <w:r w:rsidR="003450E1">
        <w:rPr>
          <w:color w:val="548DD4" w:themeColor="text2" w:themeTint="99"/>
          <w:spacing w:val="-11"/>
          <w:sz w:val="26"/>
          <w:szCs w:val="26"/>
        </w:rPr>
        <w:t>.</w:t>
      </w:r>
    </w:p>
    <w:p w14:paraId="06D4BBB3" w14:textId="77777777" w:rsidR="006F2483" w:rsidRPr="00385BED" w:rsidRDefault="008A3C1D">
      <w:pPr>
        <w:shd w:val="clear" w:color="auto" w:fill="FFFFFF"/>
        <w:tabs>
          <w:tab w:val="left" w:pos="7838"/>
        </w:tabs>
        <w:spacing w:before="163"/>
        <w:ind w:left="634"/>
        <w:rPr>
          <w:b/>
        </w:rPr>
      </w:pPr>
      <w:r w:rsidRPr="00385BED">
        <w:rPr>
          <w:b/>
          <w:color w:val="000000"/>
          <w:sz w:val="28"/>
          <w:szCs w:val="28"/>
        </w:rPr>
        <w:t>e. Time Cards/Paychecks</w:t>
      </w:r>
      <w:r w:rsidRPr="00385BED">
        <w:rPr>
          <w:b/>
          <w:color w:val="000000"/>
          <w:sz w:val="28"/>
          <w:szCs w:val="28"/>
        </w:rPr>
        <w:tab/>
      </w:r>
    </w:p>
    <w:p w14:paraId="06D4BBB4" w14:textId="77777777" w:rsidR="00385BED" w:rsidRPr="00385BED" w:rsidRDefault="008A3C1D">
      <w:pPr>
        <w:shd w:val="clear" w:color="auto" w:fill="FFFFFF"/>
        <w:spacing w:before="374" w:line="274" w:lineRule="exact"/>
        <w:ind w:left="1325" w:right="1613"/>
        <w:rPr>
          <w:b/>
          <w:bCs/>
          <w:color w:val="000000"/>
          <w:spacing w:val="2"/>
          <w:sz w:val="24"/>
          <w:szCs w:val="24"/>
        </w:rPr>
      </w:pPr>
      <w:r w:rsidRPr="00385BED">
        <w:rPr>
          <w:b/>
          <w:color w:val="000000"/>
          <w:spacing w:val="2"/>
          <w:sz w:val="24"/>
          <w:szCs w:val="24"/>
        </w:rPr>
        <w:t xml:space="preserve">I. </w:t>
      </w:r>
      <w:r w:rsidRPr="00385BED">
        <w:rPr>
          <w:b/>
          <w:bCs/>
          <w:color w:val="000000"/>
          <w:spacing w:val="2"/>
          <w:sz w:val="24"/>
          <w:szCs w:val="24"/>
        </w:rPr>
        <w:t xml:space="preserve">Time Cards: </w:t>
      </w:r>
    </w:p>
    <w:p w14:paraId="06D4BBB5" w14:textId="77777777" w:rsidR="006F2483" w:rsidRDefault="008A3C1D" w:rsidP="00385BED">
      <w:pPr>
        <w:shd w:val="clear" w:color="auto" w:fill="FFFFFF"/>
        <w:spacing w:before="374" w:line="274" w:lineRule="exact"/>
        <w:ind w:left="720" w:right="17"/>
      </w:pPr>
      <w:r>
        <w:rPr>
          <w:color w:val="000000"/>
          <w:spacing w:val="2"/>
          <w:sz w:val="24"/>
          <w:szCs w:val="24"/>
        </w:rPr>
        <w:lastRenderedPageBreak/>
        <w:t xml:space="preserve">Due before the last working day of each calendar </w:t>
      </w:r>
      <w:r>
        <w:rPr>
          <w:color w:val="000000"/>
          <w:sz w:val="24"/>
          <w:szCs w:val="24"/>
        </w:rPr>
        <w:t xml:space="preserve">month. Time cards should be </w:t>
      </w:r>
      <w:r w:rsidRPr="003D6183">
        <w:rPr>
          <w:color w:val="FF0000"/>
          <w:sz w:val="24"/>
          <w:szCs w:val="24"/>
        </w:rPr>
        <w:t>updated daily</w:t>
      </w:r>
      <w:r>
        <w:rPr>
          <w:color w:val="000000"/>
          <w:sz w:val="24"/>
          <w:szCs w:val="24"/>
        </w:rPr>
        <w:t xml:space="preserve"> </w:t>
      </w:r>
      <w:r w:rsidR="003F6244">
        <w:rPr>
          <w:color w:val="000000"/>
          <w:sz w:val="24"/>
          <w:szCs w:val="24"/>
        </w:rPr>
        <w:t xml:space="preserve">(Webtime Entry) </w:t>
      </w:r>
      <w:r>
        <w:rPr>
          <w:color w:val="000000"/>
          <w:sz w:val="24"/>
          <w:szCs w:val="24"/>
        </w:rPr>
        <w:t xml:space="preserve">and should reflect an </w:t>
      </w:r>
      <w:r>
        <w:rPr>
          <w:color w:val="000000"/>
          <w:spacing w:val="-2"/>
          <w:sz w:val="24"/>
          <w:szCs w:val="24"/>
        </w:rPr>
        <w:t>accurate description of your hours rounded to the nearest half</w:t>
      </w:r>
      <w:r>
        <w:rPr>
          <w:i/>
          <w:iCs/>
          <w:smallCap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hour. </w:t>
      </w:r>
    </w:p>
    <w:p w14:paraId="06D4BBB6" w14:textId="77777777" w:rsidR="003D6183" w:rsidRDefault="003D6183">
      <w:pPr>
        <w:shd w:val="clear" w:color="auto" w:fill="FFFFFF"/>
        <w:spacing w:before="288" w:line="278" w:lineRule="exact"/>
        <w:ind w:left="1325" w:right="2150"/>
        <w:rPr>
          <w:b/>
          <w:bCs/>
          <w:color w:val="000000"/>
          <w:spacing w:val="2"/>
          <w:sz w:val="24"/>
          <w:szCs w:val="24"/>
        </w:rPr>
      </w:pPr>
    </w:p>
    <w:p w14:paraId="06D4BBB7" w14:textId="77777777" w:rsidR="00385BED" w:rsidRDefault="008A3C1D">
      <w:pPr>
        <w:shd w:val="clear" w:color="auto" w:fill="FFFFFF"/>
        <w:spacing w:before="288" w:line="278" w:lineRule="exact"/>
        <w:ind w:left="1325" w:right="2150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ii. Paychecks </w:t>
      </w:r>
    </w:p>
    <w:p w14:paraId="06D4BBB8" w14:textId="77777777" w:rsidR="006F2483" w:rsidRDefault="00385BED" w:rsidP="00385BED">
      <w:pPr>
        <w:shd w:val="clear" w:color="auto" w:fill="FFFFFF"/>
        <w:spacing w:before="288" w:line="278" w:lineRule="exact"/>
        <w:ind w:left="720" w:right="17"/>
      </w:pPr>
      <w:r w:rsidRPr="00385BED">
        <w:rPr>
          <w:bCs/>
          <w:color w:val="000000"/>
          <w:spacing w:val="2"/>
          <w:sz w:val="24"/>
          <w:szCs w:val="24"/>
        </w:rPr>
        <w:t xml:space="preserve">There </w:t>
      </w:r>
      <w:r w:rsidR="008A3C1D">
        <w:rPr>
          <w:color w:val="000000"/>
          <w:spacing w:val="2"/>
          <w:sz w:val="24"/>
          <w:szCs w:val="24"/>
        </w:rPr>
        <w:t xml:space="preserve">are available on the 15th of each month. The </w:t>
      </w:r>
      <w:r w:rsidR="008A3C1D">
        <w:rPr>
          <w:color w:val="000000"/>
          <w:spacing w:val="-1"/>
          <w:sz w:val="24"/>
          <w:szCs w:val="24"/>
        </w:rPr>
        <w:t>checks will reflect hours worked during the previous month.</w:t>
      </w:r>
    </w:p>
    <w:p w14:paraId="06D4BBB9" w14:textId="77777777" w:rsidR="00385BED" w:rsidRDefault="00385BED" w:rsidP="00385BED">
      <w:pPr>
        <w:shd w:val="clear" w:color="auto" w:fill="FFFFFF"/>
        <w:spacing w:line="278" w:lineRule="exact"/>
        <w:ind w:left="630"/>
        <w:rPr>
          <w:b/>
          <w:color w:val="000000"/>
          <w:spacing w:val="-1"/>
          <w:sz w:val="24"/>
          <w:szCs w:val="24"/>
        </w:rPr>
      </w:pPr>
    </w:p>
    <w:p w14:paraId="06D4BBBA" w14:textId="77777777" w:rsidR="00385BED" w:rsidRDefault="00385BED" w:rsidP="00385BED">
      <w:pPr>
        <w:shd w:val="clear" w:color="auto" w:fill="FFFFFF"/>
        <w:spacing w:line="278" w:lineRule="exact"/>
        <w:ind w:left="630"/>
        <w:rPr>
          <w:b/>
        </w:rPr>
      </w:pPr>
      <w:r w:rsidRPr="00385BED">
        <w:rPr>
          <w:b/>
          <w:color w:val="000000"/>
          <w:spacing w:val="-1"/>
          <w:sz w:val="24"/>
          <w:szCs w:val="24"/>
        </w:rPr>
        <w:t>f. Work performance/behavior</w:t>
      </w:r>
    </w:p>
    <w:p w14:paraId="06D4BBBB" w14:textId="77777777" w:rsidR="00385BED" w:rsidRDefault="00385BED" w:rsidP="00385BED">
      <w:pPr>
        <w:shd w:val="clear" w:color="auto" w:fill="FFFFFF"/>
        <w:spacing w:line="278" w:lineRule="exact"/>
        <w:ind w:left="630"/>
        <w:rPr>
          <w:b/>
        </w:rPr>
      </w:pPr>
    </w:p>
    <w:p w14:paraId="06D4BBBC" w14:textId="77777777" w:rsidR="00385BED" w:rsidRDefault="008A3C1D" w:rsidP="00385BED">
      <w:pPr>
        <w:shd w:val="clear" w:color="auto" w:fill="FFFFFF"/>
        <w:spacing w:line="278" w:lineRule="exact"/>
        <w:ind w:left="630"/>
        <w:rPr>
          <w:b/>
        </w:rPr>
      </w:pPr>
      <w:r>
        <w:rPr>
          <w:rFonts w:eastAsia="Times New Roman"/>
          <w:color w:val="000000"/>
          <w:spacing w:val="-2"/>
          <w:sz w:val="24"/>
          <w:szCs w:val="24"/>
        </w:rPr>
        <w:t>Greet all users when they enter the LRC and ask if they need assistance.</w:t>
      </w:r>
      <w:r>
        <w:rPr>
          <w:rFonts w:eastAsia="Times New Roman"/>
          <w:color w:val="000000"/>
          <w:spacing w:val="-2"/>
          <w:sz w:val="24"/>
          <w:szCs w:val="24"/>
        </w:rPr>
        <w:br/>
        <w:t>When a faculty member arrives to begin a class, introduce yourself to the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faculty member and let him or her know you are available to help with</w:t>
      </w:r>
      <w:r>
        <w:rPr>
          <w:rFonts w:eastAsia="Times New Roman"/>
          <w:color w:val="000000"/>
          <w:spacing w:val="-1"/>
          <w:sz w:val="24"/>
          <w:szCs w:val="24"/>
        </w:rPr>
        <w:br/>
        <w:t>technical problems during the class.</w:t>
      </w:r>
    </w:p>
    <w:p w14:paraId="06D4BBBD" w14:textId="77777777" w:rsidR="00385BED" w:rsidRDefault="00385BED" w:rsidP="00385BED">
      <w:pPr>
        <w:shd w:val="clear" w:color="auto" w:fill="FFFFFF"/>
        <w:spacing w:line="278" w:lineRule="exact"/>
        <w:ind w:left="630"/>
        <w:rPr>
          <w:b/>
        </w:rPr>
      </w:pPr>
    </w:p>
    <w:p w14:paraId="06D4BBBE" w14:textId="77777777" w:rsidR="00385BED" w:rsidRDefault="008A3C1D" w:rsidP="00385BED">
      <w:pPr>
        <w:shd w:val="clear" w:color="auto" w:fill="FFFFFF"/>
        <w:spacing w:line="278" w:lineRule="exact"/>
        <w:ind w:left="630"/>
        <w:rPr>
          <w:b/>
        </w:rPr>
      </w:pPr>
      <w:r>
        <w:rPr>
          <w:rFonts w:eastAsia="Times New Roman"/>
          <w:color w:val="000000"/>
          <w:spacing w:val="-2"/>
          <w:sz w:val="24"/>
          <w:szCs w:val="24"/>
        </w:rPr>
        <w:t>Sit at the Reception Desk at all times unless you have been given a project to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work on in the Fac</w:t>
      </w:r>
      <w:r w:rsidR="00385BED">
        <w:rPr>
          <w:rFonts w:eastAsia="Times New Roman"/>
          <w:color w:val="000000"/>
          <w:sz w:val="24"/>
          <w:szCs w:val="24"/>
        </w:rPr>
        <w:t>ulty</w:t>
      </w:r>
      <w:r>
        <w:rPr>
          <w:rFonts w:eastAsia="Times New Roman"/>
          <w:color w:val="000000"/>
          <w:sz w:val="24"/>
          <w:szCs w:val="24"/>
        </w:rPr>
        <w:t xml:space="preserve"> Dev</w:t>
      </w:r>
      <w:r w:rsidR="00385BED">
        <w:rPr>
          <w:rFonts w:eastAsia="Times New Roman"/>
          <w:color w:val="000000"/>
          <w:sz w:val="24"/>
          <w:szCs w:val="24"/>
        </w:rPr>
        <w:t>elopment</w:t>
      </w:r>
      <w:r>
        <w:rPr>
          <w:rFonts w:eastAsia="Times New Roman"/>
          <w:color w:val="000000"/>
          <w:sz w:val="24"/>
          <w:szCs w:val="24"/>
        </w:rPr>
        <w:t xml:space="preserve"> Lab. Do not sit in the classroom area.</w:t>
      </w:r>
    </w:p>
    <w:p w14:paraId="06D4BBBF" w14:textId="77777777" w:rsidR="00385BED" w:rsidRPr="00385BED" w:rsidRDefault="00385BED" w:rsidP="00385BED">
      <w:pPr>
        <w:shd w:val="clear" w:color="auto" w:fill="FFFFFF"/>
        <w:spacing w:line="278" w:lineRule="exact"/>
        <w:ind w:left="630"/>
        <w:rPr>
          <w:b/>
        </w:rPr>
      </w:pPr>
    </w:p>
    <w:p w14:paraId="06D4BBC0" w14:textId="77777777" w:rsidR="00EA5D99" w:rsidRDefault="00EA5D99" w:rsidP="00385BED">
      <w:pPr>
        <w:pStyle w:val="ListParagraph"/>
        <w:shd w:val="clear" w:color="auto" w:fill="FFFFFF"/>
        <w:spacing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At the beginning of your shift, access your </w:t>
      </w:r>
      <w:hyperlink r:id="rId12" w:tgtFrame="_blank" w:history="1">
        <w:r w:rsidRPr="00EA5D99">
          <w:rPr>
            <w:rStyle w:val="Hyperlink"/>
            <w:spacing w:val="-1"/>
            <w:sz w:val="24"/>
            <w:szCs w:val="24"/>
          </w:rPr>
          <w:t>calendar</w:t>
        </w:r>
      </w:hyperlink>
      <w:r>
        <w:rPr>
          <w:color w:val="000000"/>
          <w:spacing w:val="-1"/>
          <w:sz w:val="24"/>
          <w:szCs w:val="24"/>
        </w:rPr>
        <w:t xml:space="preserve">, open your meeting request for the day and copy the code from the </w:t>
      </w:r>
      <w:hyperlink r:id="rId13" w:history="1">
        <w:r w:rsidRPr="00EA5D99">
          <w:rPr>
            <w:rStyle w:val="Hyperlink"/>
            <w:spacing w:val="-1"/>
            <w:sz w:val="24"/>
            <w:szCs w:val="24"/>
          </w:rPr>
          <w:t>excel document</w:t>
        </w:r>
      </w:hyperlink>
      <w:r>
        <w:rPr>
          <w:color w:val="000000"/>
          <w:spacing w:val="-1"/>
          <w:sz w:val="24"/>
          <w:szCs w:val="24"/>
        </w:rPr>
        <w:t xml:space="preserve">. </w:t>
      </w:r>
    </w:p>
    <w:p w14:paraId="06D4BBC1" w14:textId="77777777" w:rsidR="00877B02" w:rsidRDefault="00385BED" w:rsidP="00385BED">
      <w:pPr>
        <w:pStyle w:val="ListParagraph"/>
        <w:shd w:val="clear" w:color="auto" w:fill="FFFFFF"/>
        <w:spacing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At the end of your shift, let the Technology Support Technician </w:t>
      </w:r>
      <w:r w:rsidR="00877B02">
        <w:rPr>
          <w:color w:val="000000"/>
          <w:spacing w:val="-1"/>
          <w:sz w:val="24"/>
          <w:szCs w:val="24"/>
        </w:rPr>
        <w:t xml:space="preserve">or Dr. Plagwitz </w:t>
      </w:r>
      <w:r>
        <w:rPr>
          <w:color w:val="000000"/>
          <w:spacing w:val="-1"/>
          <w:sz w:val="24"/>
          <w:szCs w:val="24"/>
        </w:rPr>
        <w:t xml:space="preserve">know that you are leaving the front desk, specifically if no one will </w:t>
      </w:r>
      <w:r w:rsidR="00877B02">
        <w:rPr>
          <w:color w:val="000000"/>
          <w:spacing w:val="-1"/>
          <w:sz w:val="24"/>
          <w:szCs w:val="24"/>
        </w:rPr>
        <w:t xml:space="preserve">cover the front desk. We are to maintain coverage at all time in the LRC. </w:t>
      </w:r>
    </w:p>
    <w:p w14:paraId="06D4BBC2" w14:textId="77777777" w:rsidR="00877B02" w:rsidRDefault="00877B02" w:rsidP="00385BED">
      <w:pPr>
        <w:pStyle w:val="ListParagraph"/>
        <w:shd w:val="clear" w:color="auto" w:fill="FFFFFF"/>
        <w:spacing w:line="278" w:lineRule="exact"/>
        <w:rPr>
          <w:color w:val="000000"/>
          <w:spacing w:val="-1"/>
          <w:sz w:val="24"/>
          <w:szCs w:val="24"/>
        </w:rPr>
      </w:pPr>
    </w:p>
    <w:p w14:paraId="06D4BBC3" w14:textId="77777777" w:rsidR="00385BED" w:rsidRPr="00385BED" w:rsidRDefault="00385BED" w:rsidP="00385BED">
      <w:pPr>
        <w:pStyle w:val="ListParagraph"/>
        <w:shd w:val="clear" w:color="auto" w:fill="FFFFFF"/>
        <w:spacing w:line="278" w:lineRule="exact"/>
        <w:rPr>
          <w:color w:val="000000"/>
          <w:spacing w:val="-1"/>
          <w:sz w:val="24"/>
          <w:szCs w:val="24"/>
        </w:rPr>
      </w:pPr>
      <w:r w:rsidRPr="00385BED">
        <w:rPr>
          <w:color w:val="000000"/>
          <w:spacing w:val="-1"/>
          <w:sz w:val="24"/>
          <w:szCs w:val="24"/>
        </w:rPr>
        <w:t>Instructor to lock the door when the class is over</w:t>
      </w:r>
      <w:r w:rsidR="00877B02">
        <w:rPr>
          <w:color w:val="000000"/>
          <w:spacing w:val="-1"/>
          <w:sz w:val="24"/>
          <w:szCs w:val="24"/>
        </w:rPr>
        <w:t xml:space="preserve"> after hours</w:t>
      </w:r>
      <w:r w:rsidRPr="00385BED">
        <w:rPr>
          <w:color w:val="000000"/>
          <w:spacing w:val="-1"/>
          <w:sz w:val="24"/>
          <w:szCs w:val="24"/>
        </w:rPr>
        <w:t>. Notify the LRC Director if you must close the LRC in this manner.</w:t>
      </w:r>
    </w:p>
    <w:p w14:paraId="06D4BBC4" w14:textId="77777777" w:rsidR="006F2483" w:rsidRDefault="008A3C1D">
      <w:pPr>
        <w:shd w:val="clear" w:color="auto" w:fill="FFFFFF"/>
        <w:spacing w:before="245"/>
        <w:ind w:left="43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II. General Work Direction</w:t>
      </w:r>
    </w:p>
    <w:p w14:paraId="06D4BBC5" w14:textId="77777777" w:rsidR="00877B02" w:rsidRPr="00877B02" w:rsidRDefault="00877B02">
      <w:pPr>
        <w:shd w:val="clear" w:color="auto" w:fill="FFFFFF"/>
        <w:spacing w:before="245"/>
        <w:ind w:left="43"/>
        <w:rPr>
          <w:sz w:val="24"/>
          <w:szCs w:val="24"/>
        </w:rPr>
      </w:pPr>
      <w:r w:rsidRPr="00877B02">
        <w:rPr>
          <w:bCs/>
          <w:color w:val="000000"/>
          <w:spacing w:val="1"/>
          <w:sz w:val="24"/>
          <w:szCs w:val="24"/>
        </w:rPr>
        <w:t>I</w:t>
      </w:r>
      <w:r>
        <w:rPr>
          <w:bCs/>
          <w:color w:val="000000"/>
          <w:spacing w:val="1"/>
          <w:sz w:val="24"/>
          <w:szCs w:val="24"/>
        </w:rPr>
        <w:t xml:space="preserve">t is crucial that LRC Assistants </w:t>
      </w:r>
      <w:r w:rsidRPr="00877B02">
        <w:rPr>
          <w:bCs/>
          <w:color w:val="548DD4" w:themeColor="text2" w:themeTint="99"/>
          <w:spacing w:val="1"/>
          <w:sz w:val="24"/>
          <w:szCs w:val="24"/>
        </w:rPr>
        <w:t xml:space="preserve">log in their schedule </w:t>
      </w:r>
      <w:r>
        <w:rPr>
          <w:bCs/>
          <w:color w:val="000000"/>
          <w:spacing w:val="1"/>
          <w:sz w:val="24"/>
          <w:szCs w:val="24"/>
        </w:rPr>
        <w:t xml:space="preserve">and respect it. If you absolutely cannot make your shift, </w:t>
      </w:r>
      <w:r w:rsidRPr="007154B3">
        <w:rPr>
          <w:bCs/>
          <w:color w:val="548DD4" w:themeColor="text2" w:themeTint="99"/>
          <w:spacing w:val="1"/>
          <w:sz w:val="24"/>
          <w:szCs w:val="24"/>
        </w:rPr>
        <w:t xml:space="preserve">cancel it </w:t>
      </w:r>
      <w:r>
        <w:rPr>
          <w:bCs/>
          <w:color w:val="000000"/>
          <w:spacing w:val="1"/>
          <w:sz w:val="24"/>
          <w:szCs w:val="24"/>
        </w:rPr>
        <w:t xml:space="preserve">in your NinerMail Calendar </w:t>
      </w:r>
      <w:r w:rsidR="007154B3">
        <w:rPr>
          <w:bCs/>
          <w:color w:val="000000"/>
          <w:spacing w:val="1"/>
          <w:sz w:val="24"/>
          <w:szCs w:val="24"/>
        </w:rPr>
        <w:t>beforehand to let everyone know</w:t>
      </w:r>
      <w:r>
        <w:rPr>
          <w:bCs/>
          <w:color w:val="000000"/>
          <w:spacing w:val="1"/>
          <w:sz w:val="24"/>
          <w:szCs w:val="24"/>
        </w:rPr>
        <w:t>.</w:t>
      </w:r>
    </w:p>
    <w:p w14:paraId="06D4BBC6" w14:textId="77777777" w:rsidR="006F2483" w:rsidRPr="00877B02" w:rsidRDefault="008A3C1D">
      <w:pPr>
        <w:shd w:val="clear" w:color="auto" w:fill="FFFFFF"/>
        <w:spacing w:before="235"/>
        <w:ind w:left="749"/>
        <w:rPr>
          <w:b/>
        </w:rPr>
      </w:pPr>
      <w:r w:rsidRPr="00877B02">
        <w:rPr>
          <w:b/>
          <w:color w:val="000000"/>
          <w:spacing w:val="3"/>
          <w:sz w:val="28"/>
          <w:szCs w:val="28"/>
        </w:rPr>
        <w:t>a. Beginning a Shift</w:t>
      </w:r>
    </w:p>
    <w:p w14:paraId="06D4BBC7" w14:textId="77777777" w:rsidR="007154B3" w:rsidRPr="007154B3" w:rsidRDefault="007154B3" w:rsidP="007154B3">
      <w:pPr>
        <w:pStyle w:val="ListParagraph"/>
        <w:numPr>
          <w:ilvl w:val="0"/>
          <w:numId w:val="3"/>
        </w:numPr>
        <w:shd w:val="clear" w:color="auto" w:fill="FFFFFF"/>
        <w:spacing w:before="72"/>
      </w:pPr>
      <w:r w:rsidRPr="007154B3">
        <w:rPr>
          <w:color w:val="000000"/>
          <w:spacing w:val="1"/>
          <w:sz w:val="24"/>
          <w:szCs w:val="24"/>
        </w:rPr>
        <w:t>Login to the front desk computers</w:t>
      </w:r>
    </w:p>
    <w:p w14:paraId="06D4BBC8" w14:textId="77777777" w:rsidR="007154B3" w:rsidRPr="007154B3" w:rsidRDefault="007154B3" w:rsidP="007154B3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>Put on your staff lanyard</w:t>
      </w:r>
    </w:p>
    <w:p w14:paraId="06D4BBC9" w14:textId="77777777" w:rsidR="007154B3" w:rsidRPr="001B2587" w:rsidRDefault="007154B3" w:rsidP="007154B3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>Check printer for paper</w:t>
      </w:r>
    </w:p>
    <w:p w14:paraId="06D4BBCA" w14:textId="77777777" w:rsidR="001B2587" w:rsidRPr="007154B3" w:rsidRDefault="00D36B61" w:rsidP="007154B3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 xml:space="preserve">Log into 49erexpress, open NinerMail/Calendar/Current shift (open series) and paste your Check-in code, using </w:t>
      </w:r>
      <w:hyperlink r:id="rId14" w:history="1">
        <w:r w:rsidRPr="003F6244">
          <w:rPr>
            <w:rStyle w:val="Hyperlink"/>
            <w:spacing w:val="1"/>
            <w:sz w:val="24"/>
            <w:szCs w:val="24"/>
          </w:rPr>
          <w:t>Excel Checkin.xlsm</w:t>
        </w:r>
      </w:hyperlink>
    </w:p>
    <w:p w14:paraId="06D4BBCB" w14:textId="77777777" w:rsidR="007154B3" w:rsidRPr="007154B3" w:rsidRDefault="007154B3" w:rsidP="007154B3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>Display the LRC Homepage on the middle screen</w:t>
      </w:r>
    </w:p>
    <w:p w14:paraId="06D4BBCC" w14:textId="39EAED4B" w:rsidR="007154B3" w:rsidRPr="007154B3" w:rsidRDefault="007154B3" w:rsidP="007154B3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>D</w:t>
      </w:r>
      <w:r w:rsidRPr="007154B3">
        <w:rPr>
          <w:color w:val="000000"/>
          <w:spacing w:val="1"/>
          <w:sz w:val="24"/>
          <w:szCs w:val="24"/>
        </w:rPr>
        <w:t xml:space="preserve">isplay the reservation calendar on </w:t>
      </w:r>
      <w:r w:rsidR="001B2587">
        <w:rPr>
          <w:color w:val="000000"/>
          <w:spacing w:val="1"/>
          <w:sz w:val="24"/>
          <w:szCs w:val="24"/>
        </w:rPr>
        <w:t>the</w:t>
      </w:r>
      <w:r w:rsidR="00515D66">
        <w:rPr>
          <w:color w:val="000000"/>
          <w:spacing w:val="1"/>
          <w:sz w:val="24"/>
          <w:szCs w:val="24"/>
        </w:rPr>
        <w:t xml:space="preserve"> right </w:t>
      </w:r>
      <w:r w:rsidRPr="007154B3">
        <w:rPr>
          <w:color w:val="000000"/>
          <w:spacing w:val="1"/>
          <w:sz w:val="24"/>
          <w:szCs w:val="24"/>
        </w:rPr>
        <w:t>desk computers</w:t>
      </w:r>
      <w:r w:rsidR="00515D66">
        <w:rPr>
          <w:color w:val="000000"/>
          <w:spacing w:val="1"/>
          <w:sz w:val="24"/>
          <w:szCs w:val="24"/>
        </w:rPr>
        <w:t xml:space="preserve"> and the slideshow on the left computer</w:t>
      </w:r>
      <w:r w:rsidRPr="007154B3">
        <w:rPr>
          <w:color w:val="000000"/>
          <w:spacing w:val="1"/>
          <w:sz w:val="24"/>
          <w:szCs w:val="24"/>
        </w:rPr>
        <w:t>.</w:t>
      </w:r>
    </w:p>
    <w:p w14:paraId="06D4BBCD" w14:textId="760C7F18" w:rsidR="007154B3" w:rsidRPr="001B2587" w:rsidRDefault="007154B3" w:rsidP="001B2587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 xml:space="preserve">Sign into </w:t>
      </w:r>
      <w:r w:rsidR="00515D66">
        <w:rPr>
          <w:color w:val="000000"/>
          <w:spacing w:val="1"/>
          <w:sz w:val="24"/>
          <w:szCs w:val="24"/>
        </w:rPr>
        <w:t>Skype if you have access</w:t>
      </w:r>
      <w:r>
        <w:rPr>
          <w:color w:val="000000"/>
          <w:spacing w:val="1"/>
          <w:sz w:val="24"/>
          <w:szCs w:val="24"/>
        </w:rPr>
        <w:t xml:space="preserve"> with your uncc.edu account</w:t>
      </w:r>
    </w:p>
    <w:p w14:paraId="06D4BBCE" w14:textId="5874BB78" w:rsidR="00D36B61" w:rsidRPr="00D36B61" w:rsidRDefault="001B2587" w:rsidP="00D36B61">
      <w:pPr>
        <w:pStyle w:val="ListParagraph"/>
        <w:numPr>
          <w:ilvl w:val="0"/>
          <w:numId w:val="3"/>
        </w:numPr>
        <w:shd w:val="clear" w:color="auto" w:fill="FFFFFF"/>
        <w:spacing w:before="72"/>
      </w:pPr>
      <w:r>
        <w:rPr>
          <w:color w:val="000000"/>
          <w:spacing w:val="1"/>
          <w:sz w:val="24"/>
          <w:szCs w:val="24"/>
        </w:rPr>
        <w:t xml:space="preserve">Review new posting </w:t>
      </w:r>
      <w:r w:rsidR="00D36B61">
        <w:rPr>
          <w:color w:val="000000"/>
          <w:spacing w:val="1"/>
          <w:sz w:val="24"/>
          <w:szCs w:val="24"/>
        </w:rPr>
        <w:t xml:space="preserve">on </w:t>
      </w:r>
      <w:hyperlink r:id="rId15" w:tgtFrame="_blank" w:history="1">
        <w:r w:rsidR="00D36B61" w:rsidRPr="00D36B61">
          <w:rPr>
            <w:rStyle w:val="Hyperlink"/>
            <w:spacing w:val="1"/>
            <w:sz w:val="24"/>
            <w:szCs w:val="24"/>
          </w:rPr>
          <w:t>Dr. Plagwitz blog</w:t>
        </w:r>
      </w:hyperlink>
      <w:r w:rsidR="00D36B61">
        <w:rPr>
          <w:color w:val="000000"/>
          <w:spacing w:val="1"/>
          <w:sz w:val="24"/>
          <w:szCs w:val="24"/>
        </w:rPr>
        <w:t xml:space="preserve"> or in you LRC Moodle</w:t>
      </w:r>
      <w:r w:rsidR="00515D66">
        <w:rPr>
          <w:color w:val="000000"/>
          <w:spacing w:val="1"/>
          <w:sz w:val="24"/>
          <w:szCs w:val="24"/>
        </w:rPr>
        <w:t>2</w:t>
      </w:r>
    </w:p>
    <w:p w14:paraId="06D4BBCF" w14:textId="77777777" w:rsidR="00D36B61" w:rsidRPr="00D36B61" w:rsidRDefault="008A3C1D" w:rsidP="00D36B61">
      <w:pPr>
        <w:pStyle w:val="ListParagraph"/>
        <w:numPr>
          <w:ilvl w:val="0"/>
          <w:numId w:val="3"/>
        </w:numPr>
        <w:shd w:val="clear" w:color="auto" w:fill="FFFFFF"/>
        <w:spacing w:before="72"/>
      </w:pPr>
      <w:r w:rsidRPr="00D36B61">
        <w:rPr>
          <w:color w:val="000000"/>
          <w:spacing w:val="1"/>
          <w:sz w:val="24"/>
          <w:szCs w:val="24"/>
        </w:rPr>
        <w:t>Check LRC Class Schedule and be prepared to assist faculty</w:t>
      </w:r>
      <w:r w:rsidR="00D36B61" w:rsidRPr="00D36B61">
        <w:rPr>
          <w:color w:val="000000"/>
          <w:spacing w:val="1"/>
          <w:sz w:val="24"/>
          <w:szCs w:val="24"/>
        </w:rPr>
        <w:t xml:space="preserve"> </w:t>
      </w:r>
      <w:r w:rsidRPr="00D36B61">
        <w:rPr>
          <w:color w:val="000000"/>
          <w:spacing w:val="-1"/>
          <w:sz w:val="24"/>
          <w:szCs w:val="24"/>
        </w:rPr>
        <w:t>in the LRC.</w:t>
      </w:r>
    </w:p>
    <w:p w14:paraId="06D4BBD0" w14:textId="77777777" w:rsidR="00D36B61" w:rsidRPr="00D36B61" w:rsidRDefault="008A3C1D" w:rsidP="00D36B61">
      <w:pPr>
        <w:pStyle w:val="ListParagraph"/>
        <w:numPr>
          <w:ilvl w:val="0"/>
          <w:numId w:val="3"/>
        </w:numPr>
        <w:shd w:val="clear" w:color="auto" w:fill="FFFFFF"/>
        <w:spacing w:before="72"/>
      </w:pPr>
      <w:r w:rsidRPr="00D36B61">
        <w:rPr>
          <w:color w:val="000000"/>
          <w:spacing w:val="1"/>
          <w:sz w:val="24"/>
          <w:szCs w:val="24"/>
        </w:rPr>
        <w:t>Walk around the LRC and straighten chairs, keyboards,</w:t>
      </w:r>
      <w:r w:rsidR="00D36B61" w:rsidRPr="00D36B61">
        <w:rPr>
          <w:color w:val="000000"/>
          <w:spacing w:val="1"/>
          <w:sz w:val="24"/>
          <w:szCs w:val="24"/>
        </w:rPr>
        <w:t xml:space="preserve"> </w:t>
      </w:r>
      <w:r w:rsidRPr="00D36B61">
        <w:rPr>
          <w:color w:val="000000"/>
          <w:spacing w:val="1"/>
          <w:sz w:val="24"/>
          <w:szCs w:val="24"/>
        </w:rPr>
        <w:t>headsets, etc. Note any computer problems and report to</w:t>
      </w:r>
      <w:r w:rsidR="00D36B61" w:rsidRPr="00D36B61">
        <w:rPr>
          <w:color w:val="000000"/>
          <w:spacing w:val="1"/>
          <w:sz w:val="24"/>
          <w:szCs w:val="24"/>
        </w:rPr>
        <w:t xml:space="preserve"> </w:t>
      </w:r>
      <w:r w:rsidRPr="00D36B61">
        <w:rPr>
          <w:color w:val="000000"/>
          <w:spacing w:val="-3"/>
          <w:sz w:val="24"/>
          <w:szCs w:val="24"/>
        </w:rPr>
        <w:t>supervisor.</w:t>
      </w:r>
    </w:p>
    <w:p w14:paraId="06D4BBD1" w14:textId="77777777" w:rsidR="006F2483" w:rsidRDefault="008A3C1D" w:rsidP="00D36B61">
      <w:pPr>
        <w:pStyle w:val="ListParagraph"/>
        <w:numPr>
          <w:ilvl w:val="0"/>
          <w:numId w:val="3"/>
        </w:numPr>
        <w:shd w:val="clear" w:color="auto" w:fill="FFFFFF"/>
        <w:spacing w:before="72"/>
      </w:pPr>
      <w:r w:rsidRPr="00D36B61">
        <w:rPr>
          <w:color w:val="000000"/>
          <w:spacing w:val="1"/>
          <w:sz w:val="24"/>
          <w:szCs w:val="24"/>
        </w:rPr>
        <w:lastRenderedPageBreak/>
        <w:t>Unless directed otherwise, sit at the LRC Reception Desk.</w:t>
      </w:r>
    </w:p>
    <w:p w14:paraId="06D4BBD2" w14:textId="77777777" w:rsidR="006F2483" w:rsidRPr="00F13356" w:rsidRDefault="008A3C1D">
      <w:pPr>
        <w:shd w:val="clear" w:color="auto" w:fill="FFFFFF"/>
        <w:tabs>
          <w:tab w:val="left" w:pos="1104"/>
        </w:tabs>
        <w:spacing w:before="240"/>
        <w:ind w:left="725"/>
        <w:rPr>
          <w:b/>
        </w:rPr>
      </w:pPr>
      <w:r w:rsidRPr="00F13356">
        <w:rPr>
          <w:b/>
          <w:color w:val="000000"/>
          <w:spacing w:val="-24"/>
          <w:sz w:val="28"/>
          <w:szCs w:val="28"/>
        </w:rPr>
        <w:t>b.</w:t>
      </w:r>
      <w:r w:rsidRPr="00F13356">
        <w:rPr>
          <w:b/>
          <w:color w:val="000000"/>
          <w:sz w:val="28"/>
          <w:szCs w:val="28"/>
        </w:rPr>
        <w:tab/>
      </w:r>
      <w:r w:rsidRPr="00F13356">
        <w:rPr>
          <w:b/>
          <w:color w:val="000000"/>
          <w:spacing w:val="-2"/>
          <w:sz w:val="28"/>
          <w:szCs w:val="28"/>
        </w:rPr>
        <w:t>Ending a Shift</w:t>
      </w:r>
    </w:p>
    <w:p w14:paraId="06D4BBD3" w14:textId="77777777" w:rsidR="00F13356" w:rsidRPr="00F13356" w:rsidRDefault="00F13356" w:rsidP="00F13356">
      <w:pPr>
        <w:pStyle w:val="ListParagraph"/>
        <w:numPr>
          <w:ilvl w:val="0"/>
          <w:numId w:val="6"/>
        </w:numPr>
        <w:shd w:val="clear" w:color="auto" w:fill="FFFFFF"/>
        <w:spacing w:before="53" w:line="293" w:lineRule="exact"/>
        <w:ind w:left="1440"/>
      </w:pPr>
      <w:r>
        <w:rPr>
          <w:color w:val="000000"/>
          <w:spacing w:val="1"/>
          <w:sz w:val="24"/>
          <w:szCs w:val="24"/>
        </w:rPr>
        <w:t xml:space="preserve">Open NinerMail/Calendar/Current shift (open series) and paste your Check-out code, using </w:t>
      </w:r>
      <w:hyperlink r:id="rId16" w:history="1">
        <w:r w:rsidRPr="009B7A03">
          <w:rPr>
            <w:rStyle w:val="Hyperlink"/>
            <w:spacing w:val="1"/>
            <w:sz w:val="24"/>
            <w:szCs w:val="24"/>
          </w:rPr>
          <w:t>Excel Checkin.xlsm</w:t>
        </w:r>
      </w:hyperlink>
    </w:p>
    <w:p w14:paraId="06D4BBD4" w14:textId="77777777" w:rsidR="00F13356" w:rsidRPr="00F13356" w:rsidRDefault="00F13356" w:rsidP="00F13356">
      <w:pPr>
        <w:pStyle w:val="ListParagraph"/>
        <w:numPr>
          <w:ilvl w:val="0"/>
          <w:numId w:val="6"/>
        </w:numPr>
        <w:shd w:val="clear" w:color="auto" w:fill="FFFFFF"/>
        <w:spacing w:before="53" w:line="293" w:lineRule="exact"/>
        <w:ind w:left="1440"/>
      </w:pPr>
      <w:r>
        <w:rPr>
          <w:color w:val="000000"/>
          <w:spacing w:val="1"/>
          <w:sz w:val="24"/>
          <w:szCs w:val="24"/>
        </w:rPr>
        <w:t>If desk unstaffed, display sign to contact Technology Support Technician or LRC Director and lock COED436</w:t>
      </w:r>
      <w:r w:rsidRPr="00F13356">
        <w:rPr>
          <w:color w:val="000000"/>
          <w:spacing w:val="-2"/>
          <w:sz w:val="24"/>
          <w:szCs w:val="24"/>
        </w:rPr>
        <w:t xml:space="preserve"> </w:t>
      </w:r>
    </w:p>
    <w:p w14:paraId="06D4BBD5" w14:textId="77777777" w:rsidR="00F13356" w:rsidRPr="00F13356" w:rsidRDefault="008A3C1D" w:rsidP="00F13356">
      <w:pPr>
        <w:pStyle w:val="ListParagraph"/>
        <w:numPr>
          <w:ilvl w:val="0"/>
          <w:numId w:val="6"/>
        </w:numPr>
        <w:shd w:val="clear" w:color="auto" w:fill="FFFFFF"/>
        <w:spacing w:before="53" w:line="293" w:lineRule="exact"/>
        <w:ind w:left="1440"/>
      </w:pPr>
      <w:r w:rsidRPr="00F13356">
        <w:rPr>
          <w:color w:val="000000"/>
          <w:spacing w:val="-2"/>
          <w:sz w:val="24"/>
          <w:szCs w:val="24"/>
        </w:rPr>
        <w:t xml:space="preserve">Walk around LRC and straighten chairs, keyboards, headsets, </w:t>
      </w:r>
      <w:r w:rsidRPr="00F13356">
        <w:rPr>
          <w:color w:val="000000"/>
          <w:sz w:val="24"/>
          <w:szCs w:val="24"/>
        </w:rPr>
        <w:t>etc. Note any computer pr</w:t>
      </w:r>
      <w:r w:rsidR="00F13356">
        <w:rPr>
          <w:color w:val="000000"/>
          <w:sz w:val="24"/>
          <w:szCs w:val="24"/>
        </w:rPr>
        <w:t>oblems and report to supervisor (at 7pm)</w:t>
      </w:r>
    </w:p>
    <w:p w14:paraId="06D4BBD6" w14:textId="77777777" w:rsidR="00F13356" w:rsidRPr="00F13356" w:rsidRDefault="008A3C1D" w:rsidP="00F13356">
      <w:pPr>
        <w:pStyle w:val="ListParagraph"/>
        <w:numPr>
          <w:ilvl w:val="0"/>
          <w:numId w:val="6"/>
        </w:numPr>
        <w:shd w:val="clear" w:color="auto" w:fill="FFFFFF"/>
        <w:spacing w:before="53" w:line="293" w:lineRule="exact"/>
        <w:ind w:left="1440"/>
      </w:pPr>
      <w:r w:rsidRPr="00F13356">
        <w:rPr>
          <w:color w:val="000000"/>
          <w:spacing w:val="2"/>
          <w:sz w:val="24"/>
          <w:szCs w:val="24"/>
        </w:rPr>
        <w:t>Fill out time card</w:t>
      </w:r>
      <w:r w:rsidR="009B7A03">
        <w:rPr>
          <w:color w:val="000000"/>
          <w:spacing w:val="2"/>
          <w:sz w:val="24"/>
          <w:szCs w:val="24"/>
        </w:rPr>
        <w:t xml:space="preserve"> (Webtime Entry)</w:t>
      </w:r>
    </w:p>
    <w:p w14:paraId="06D4BBD7" w14:textId="77777777" w:rsidR="006F2483" w:rsidRDefault="008A3C1D" w:rsidP="00F13356">
      <w:pPr>
        <w:pStyle w:val="ListParagraph"/>
        <w:numPr>
          <w:ilvl w:val="0"/>
          <w:numId w:val="6"/>
        </w:numPr>
        <w:shd w:val="clear" w:color="auto" w:fill="FFFFFF"/>
        <w:spacing w:before="53" w:line="293" w:lineRule="exact"/>
        <w:ind w:left="1440"/>
      </w:pPr>
      <w:r w:rsidRPr="00F13356">
        <w:rPr>
          <w:color w:val="000000"/>
          <w:spacing w:val="1"/>
          <w:sz w:val="24"/>
          <w:szCs w:val="24"/>
        </w:rPr>
        <w:t>Notify supervisor (if available) you are leaving.</w:t>
      </w:r>
    </w:p>
    <w:p w14:paraId="06D4BBD8" w14:textId="77777777" w:rsidR="006F2483" w:rsidRPr="00F13356" w:rsidRDefault="008A3C1D">
      <w:pPr>
        <w:shd w:val="clear" w:color="auto" w:fill="FFFFFF"/>
        <w:tabs>
          <w:tab w:val="left" w:pos="1104"/>
        </w:tabs>
        <w:spacing w:before="235"/>
        <w:ind w:left="725"/>
        <w:rPr>
          <w:b/>
        </w:rPr>
      </w:pPr>
      <w:r w:rsidRPr="00F13356">
        <w:rPr>
          <w:b/>
          <w:color w:val="000000"/>
          <w:spacing w:val="-21"/>
          <w:sz w:val="28"/>
          <w:szCs w:val="28"/>
        </w:rPr>
        <w:t>c.</w:t>
      </w:r>
      <w:r w:rsidRPr="00F13356">
        <w:rPr>
          <w:b/>
          <w:color w:val="000000"/>
          <w:sz w:val="28"/>
          <w:szCs w:val="28"/>
        </w:rPr>
        <w:tab/>
      </w:r>
      <w:r w:rsidRPr="00F13356">
        <w:rPr>
          <w:b/>
          <w:color w:val="000000"/>
          <w:spacing w:val="-2"/>
          <w:sz w:val="28"/>
          <w:szCs w:val="28"/>
        </w:rPr>
        <w:t>Emergency Procedures</w:t>
      </w:r>
    </w:p>
    <w:p w14:paraId="06D4BBD9" w14:textId="77777777" w:rsidR="006F2483" w:rsidRPr="00F13356" w:rsidRDefault="008A3C1D" w:rsidP="00F13356">
      <w:pPr>
        <w:pStyle w:val="ListParagraph"/>
        <w:numPr>
          <w:ilvl w:val="0"/>
          <w:numId w:val="8"/>
        </w:numPr>
        <w:shd w:val="clear" w:color="auto" w:fill="FFFFFF"/>
        <w:spacing w:before="216"/>
        <w:ind w:left="1440"/>
        <w:rPr>
          <w:b/>
        </w:rPr>
      </w:pPr>
      <w:r w:rsidRPr="00F13356">
        <w:rPr>
          <w:b/>
          <w:color w:val="000000"/>
          <w:spacing w:val="2"/>
          <w:sz w:val="28"/>
          <w:szCs w:val="28"/>
        </w:rPr>
        <w:t>Fire Alarm</w:t>
      </w:r>
    </w:p>
    <w:p w14:paraId="06D4BBDA" w14:textId="77777777" w:rsidR="00F13356" w:rsidRDefault="008A3C1D" w:rsidP="00F13356">
      <w:pPr>
        <w:shd w:val="clear" w:color="auto" w:fill="FFFFFF"/>
        <w:spacing w:before="48" w:line="274" w:lineRule="exact"/>
        <w:ind w:left="1421" w:right="456"/>
        <w:jc w:val="both"/>
        <w:rPr>
          <w:color w:val="000000"/>
          <w:spacing w:val="-1"/>
          <w:sz w:val="24"/>
          <w:szCs w:val="24"/>
        </w:rPr>
      </w:pPr>
      <w:r w:rsidRPr="00F13356">
        <w:rPr>
          <w:color w:val="000000"/>
          <w:spacing w:val="-3"/>
          <w:sz w:val="24"/>
          <w:szCs w:val="24"/>
        </w:rPr>
        <w:t>In the event of a fire alarm, ask everyone working in the LRC to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take their belongings and to exit the LRC. Wait for everyone to leave and then loc</w:t>
      </w:r>
      <w:r w:rsidR="00F13356">
        <w:rPr>
          <w:color w:val="000000"/>
          <w:spacing w:val="-1"/>
          <w:sz w:val="24"/>
          <w:szCs w:val="24"/>
        </w:rPr>
        <w:t>k the LRC and exit the building</w:t>
      </w:r>
    </w:p>
    <w:p w14:paraId="06D4BBDB" w14:textId="77777777" w:rsidR="001D2671" w:rsidRDefault="001D2671" w:rsidP="00F13356">
      <w:pPr>
        <w:shd w:val="clear" w:color="auto" w:fill="FFFFFF"/>
        <w:spacing w:before="48" w:line="274" w:lineRule="exact"/>
        <w:ind w:left="1421" w:right="456"/>
        <w:jc w:val="both"/>
        <w:rPr>
          <w:color w:val="000000"/>
          <w:spacing w:val="-1"/>
          <w:sz w:val="24"/>
          <w:szCs w:val="24"/>
        </w:rPr>
      </w:pPr>
    </w:p>
    <w:p w14:paraId="06D4BBDC" w14:textId="77777777" w:rsidR="006F2483" w:rsidRDefault="001D2671" w:rsidP="00F13356">
      <w:pPr>
        <w:pStyle w:val="ListParagraph"/>
        <w:numPr>
          <w:ilvl w:val="0"/>
          <w:numId w:val="8"/>
        </w:numPr>
        <w:shd w:val="clear" w:color="auto" w:fill="FFFFFF"/>
        <w:spacing w:before="48" w:line="274" w:lineRule="exact"/>
        <w:ind w:left="1440" w:right="456"/>
        <w:jc w:val="both"/>
      </w:pPr>
      <w:r>
        <w:rPr>
          <w:b/>
          <w:bCs/>
          <w:color w:val="000000"/>
          <w:spacing w:val="4"/>
          <w:w w:val="81"/>
          <w:sz w:val="32"/>
          <w:szCs w:val="32"/>
        </w:rPr>
        <w:t>O</w:t>
      </w:r>
      <w:r w:rsidR="008A3C1D" w:rsidRPr="00F13356">
        <w:rPr>
          <w:b/>
          <w:bCs/>
          <w:color w:val="000000"/>
          <w:spacing w:val="4"/>
          <w:w w:val="81"/>
          <w:sz w:val="32"/>
          <w:szCs w:val="32"/>
        </w:rPr>
        <w:t>ther</w:t>
      </w:r>
      <w:r w:rsidR="008A3C1D" w:rsidRPr="00F13356">
        <w:rPr>
          <w:b/>
          <w:bCs/>
          <w:color w:val="000000"/>
          <w:sz w:val="32"/>
          <w:szCs w:val="32"/>
        </w:rPr>
        <w:tab/>
      </w:r>
    </w:p>
    <w:p w14:paraId="06D4BBDD" w14:textId="77777777" w:rsidR="006F2483" w:rsidRDefault="008A3C1D">
      <w:pPr>
        <w:shd w:val="clear" w:color="auto" w:fill="FFFFFF"/>
        <w:ind w:left="1416"/>
      </w:pPr>
      <w:r>
        <w:rPr>
          <w:color w:val="000000"/>
          <w:spacing w:val="-1"/>
          <w:sz w:val="24"/>
          <w:szCs w:val="24"/>
        </w:rPr>
        <w:t>The telephone for Campus Police is ext.</w:t>
      </w:r>
      <w:r w:rsidR="00F13356" w:rsidRPr="00F13356">
        <w:rPr>
          <w:color w:val="000000"/>
          <w:spacing w:val="-1"/>
          <w:sz w:val="24"/>
          <w:szCs w:val="24"/>
        </w:rPr>
        <w:t xml:space="preserve"> </w:t>
      </w:r>
      <w:r w:rsidRPr="00F13356">
        <w:rPr>
          <w:color w:val="000000"/>
          <w:spacing w:val="-1"/>
          <w:sz w:val="24"/>
          <w:szCs w:val="24"/>
        </w:rPr>
        <w:t>7-2200.</w:t>
      </w:r>
    </w:p>
    <w:p w14:paraId="06D4BBDE" w14:textId="77777777" w:rsidR="006F2483" w:rsidRDefault="008A3C1D" w:rsidP="0011319E">
      <w:pPr>
        <w:shd w:val="clear" w:color="auto" w:fill="FFFFFF"/>
        <w:spacing w:before="240"/>
        <w:ind w:left="90"/>
      </w:pPr>
      <w:r>
        <w:rPr>
          <w:b/>
          <w:bCs/>
          <w:color w:val="000000"/>
          <w:spacing w:val="1"/>
          <w:sz w:val="32"/>
          <w:szCs w:val="32"/>
        </w:rPr>
        <w:t>III. Front Desk Area</w:t>
      </w:r>
    </w:p>
    <w:p w14:paraId="06D4BBDF" w14:textId="77777777" w:rsidR="006F2483" w:rsidRPr="00E90535" w:rsidRDefault="008A3C1D" w:rsidP="00E90535">
      <w:pPr>
        <w:pStyle w:val="ListParagraph"/>
        <w:numPr>
          <w:ilvl w:val="0"/>
          <w:numId w:val="9"/>
        </w:numPr>
        <w:shd w:val="clear" w:color="auto" w:fill="FFFFFF"/>
        <w:spacing w:before="216"/>
        <w:rPr>
          <w:b/>
        </w:rPr>
      </w:pPr>
      <w:r w:rsidRPr="00E90535">
        <w:rPr>
          <w:b/>
          <w:color w:val="000000"/>
          <w:spacing w:val="-7"/>
          <w:sz w:val="30"/>
          <w:szCs w:val="30"/>
        </w:rPr>
        <w:t>Answering the Phone</w:t>
      </w:r>
    </w:p>
    <w:p w14:paraId="06D4BBE0" w14:textId="77777777" w:rsidR="00E90535" w:rsidRDefault="008A3C1D" w:rsidP="00E90535">
      <w:pPr>
        <w:shd w:val="clear" w:color="auto" w:fill="FFFFFF"/>
        <w:spacing w:before="48" w:line="274" w:lineRule="exact"/>
        <w:ind w:left="1440"/>
      </w:pPr>
      <w:r>
        <w:rPr>
          <w:color w:val="000000"/>
          <w:spacing w:val="-3"/>
          <w:sz w:val="24"/>
          <w:szCs w:val="24"/>
        </w:rPr>
        <w:t xml:space="preserve">Student Assistants should answer the phone with, "Language Resource </w:t>
      </w:r>
      <w:r>
        <w:rPr>
          <w:color w:val="000000"/>
          <w:spacing w:val="-2"/>
          <w:sz w:val="24"/>
          <w:szCs w:val="24"/>
        </w:rPr>
        <w:t>Center, [Student Assistant's name!</w:t>
      </w:r>
      <w:r w:rsidR="00E90535">
        <w:rPr>
          <w:color w:val="000000"/>
          <w:spacing w:val="-2"/>
          <w:sz w:val="24"/>
          <w:szCs w:val="24"/>
        </w:rPr>
        <w:t>]</w:t>
      </w:r>
      <w:r>
        <w:rPr>
          <w:color w:val="000000"/>
          <w:spacing w:val="-2"/>
          <w:sz w:val="24"/>
          <w:szCs w:val="24"/>
        </w:rPr>
        <w:t xml:space="preserve"> Speaking</w:t>
      </w:r>
      <w:r w:rsidR="00E90535">
        <w:rPr>
          <w:color w:val="000000"/>
          <w:spacing w:val="-2"/>
          <w:sz w:val="24"/>
          <w:szCs w:val="24"/>
        </w:rPr>
        <w:t>”</w:t>
      </w:r>
    </w:p>
    <w:p w14:paraId="06D4BBE1" w14:textId="77777777" w:rsidR="00E90535" w:rsidRDefault="00E90535" w:rsidP="00E90535">
      <w:pPr>
        <w:shd w:val="clear" w:color="auto" w:fill="FFFFFF"/>
        <w:spacing w:before="48" w:line="274" w:lineRule="exact"/>
        <w:ind w:left="706"/>
      </w:pPr>
    </w:p>
    <w:p w14:paraId="06D4BBE2" w14:textId="77777777" w:rsidR="00E90535" w:rsidRPr="00E90535" w:rsidRDefault="008A3C1D" w:rsidP="00E90535">
      <w:pPr>
        <w:pStyle w:val="ListParagraph"/>
        <w:numPr>
          <w:ilvl w:val="0"/>
          <w:numId w:val="9"/>
        </w:numPr>
        <w:shd w:val="clear" w:color="auto" w:fill="FFFFFF"/>
        <w:spacing w:before="48" w:line="274" w:lineRule="exact"/>
        <w:rPr>
          <w:b/>
        </w:rPr>
      </w:pPr>
      <w:r w:rsidRPr="00E90535">
        <w:rPr>
          <w:b/>
          <w:color w:val="000000"/>
          <w:spacing w:val="1"/>
          <w:sz w:val="24"/>
          <w:szCs w:val="24"/>
        </w:rPr>
        <w:t xml:space="preserve">Taking Messages </w:t>
      </w:r>
    </w:p>
    <w:p w14:paraId="06D4BBE3" w14:textId="77777777" w:rsidR="00E90535" w:rsidRPr="00E90535" w:rsidRDefault="00E90535" w:rsidP="00E90535">
      <w:pPr>
        <w:pStyle w:val="ListParagraph"/>
        <w:shd w:val="clear" w:color="auto" w:fill="FFFFFF"/>
        <w:spacing w:before="48" w:line="274" w:lineRule="exact"/>
        <w:ind w:left="1426"/>
      </w:pPr>
      <w:r>
        <w:rPr>
          <w:color w:val="000000"/>
          <w:spacing w:val="1"/>
          <w:sz w:val="24"/>
          <w:szCs w:val="24"/>
        </w:rPr>
        <w:t xml:space="preserve">Take message </w:t>
      </w:r>
      <w:r w:rsidR="008A3C1D" w:rsidRPr="00E90535">
        <w:rPr>
          <w:color w:val="000000"/>
          <w:spacing w:val="1"/>
          <w:sz w:val="24"/>
          <w:szCs w:val="24"/>
        </w:rPr>
        <w:t xml:space="preserve">for Dr. </w:t>
      </w:r>
      <w:r w:rsidRPr="00E90535">
        <w:rPr>
          <w:color w:val="000000"/>
          <w:spacing w:val="1"/>
          <w:sz w:val="24"/>
          <w:szCs w:val="24"/>
        </w:rPr>
        <w:t xml:space="preserve">Plagwitz </w:t>
      </w:r>
      <w:r w:rsidR="008A3C1D" w:rsidRPr="00E90535">
        <w:rPr>
          <w:color w:val="000000"/>
          <w:spacing w:val="1"/>
          <w:sz w:val="24"/>
          <w:szCs w:val="24"/>
        </w:rPr>
        <w:t>and</w:t>
      </w:r>
      <w:r w:rsidR="00880174">
        <w:rPr>
          <w:color w:val="000000"/>
          <w:spacing w:val="1"/>
          <w:sz w:val="24"/>
          <w:szCs w:val="24"/>
        </w:rPr>
        <w:t>/or</w:t>
      </w:r>
      <w:r w:rsidR="008A3C1D" w:rsidRPr="00E90535">
        <w:rPr>
          <w:color w:val="000000"/>
          <w:spacing w:val="1"/>
          <w:sz w:val="24"/>
          <w:szCs w:val="24"/>
        </w:rPr>
        <w:t xml:space="preserve"> </w:t>
      </w:r>
      <w:r w:rsidRPr="00E90535">
        <w:rPr>
          <w:color w:val="000000"/>
          <w:spacing w:val="1"/>
          <w:sz w:val="24"/>
          <w:szCs w:val="24"/>
        </w:rPr>
        <w:t>Patrick.</w:t>
      </w:r>
      <w:r>
        <w:rPr>
          <w:color w:val="000000"/>
          <w:spacing w:val="1"/>
          <w:sz w:val="28"/>
          <w:szCs w:val="28"/>
        </w:rPr>
        <w:t xml:space="preserve"> </w:t>
      </w:r>
    </w:p>
    <w:p w14:paraId="06D4BBE4" w14:textId="77777777" w:rsidR="00E90535" w:rsidRPr="00E90535" w:rsidRDefault="00E90535" w:rsidP="00E90535">
      <w:pPr>
        <w:pStyle w:val="ListParagraph"/>
        <w:shd w:val="clear" w:color="auto" w:fill="FFFFFF"/>
        <w:spacing w:before="48" w:line="274" w:lineRule="exact"/>
        <w:ind w:left="1426"/>
      </w:pPr>
    </w:p>
    <w:p w14:paraId="06D4BBE5" w14:textId="77777777" w:rsidR="006F2483" w:rsidRPr="00E90535" w:rsidRDefault="00E90535" w:rsidP="00E90535">
      <w:pPr>
        <w:pStyle w:val="ListParagraph"/>
        <w:numPr>
          <w:ilvl w:val="0"/>
          <w:numId w:val="9"/>
        </w:numPr>
        <w:shd w:val="clear" w:color="auto" w:fill="FFFFFF"/>
        <w:spacing w:before="48" w:line="274" w:lineRule="exact"/>
        <w:rPr>
          <w:b/>
          <w:sz w:val="24"/>
          <w:szCs w:val="24"/>
        </w:rPr>
      </w:pPr>
      <w:r w:rsidRPr="00E90535">
        <w:rPr>
          <w:b/>
          <w:color w:val="000000"/>
          <w:spacing w:val="9"/>
          <w:sz w:val="24"/>
          <w:szCs w:val="24"/>
        </w:rPr>
        <w:t>Online Testing</w:t>
      </w:r>
    </w:p>
    <w:p w14:paraId="06D4BBE6" w14:textId="77777777" w:rsidR="00E90535" w:rsidRDefault="008A3C1D" w:rsidP="00E90535">
      <w:pPr>
        <w:shd w:val="clear" w:color="auto" w:fill="FFFFFF"/>
        <w:spacing w:before="53" w:line="274" w:lineRule="exact"/>
        <w:ind w:left="1440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Online testing materials are located at the front desk. Students should </w:t>
      </w:r>
      <w:r>
        <w:rPr>
          <w:color w:val="000000"/>
          <w:spacing w:val="-2"/>
          <w:sz w:val="24"/>
          <w:szCs w:val="24"/>
        </w:rPr>
        <w:t xml:space="preserve">provide assistants with testing form in which student ID should be shown. </w:t>
      </w:r>
      <w:r>
        <w:rPr>
          <w:color w:val="000000"/>
          <w:sz w:val="24"/>
          <w:szCs w:val="24"/>
        </w:rPr>
        <w:t xml:space="preserve">All students should receive an accent guide and should leave personal </w:t>
      </w:r>
      <w:r>
        <w:rPr>
          <w:color w:val="000000"/>
          <w:spacing w:val="-2"/>
          <w:sz w:val="24"/>
          <w:szCs w:val="24"/>
        </w:rPr>
        <w:t>items behind the front desk.</w:t>
      </w:r>
    </w:p>
    <w:p w14:paraId="06D4BBE7" w14:textId="77777777" w:rsidR="00E90535" w:rsidRDefault="00E90535" w:rsidP="00E90535">
      <w:pPr>
        <w:shd w:val="clear" w:color="auto" w:fill="FFFFFF"/>
        <w:spacing w:before="53" w:line="274" w:lineRule="exact"/>
        <w:ind w:left="1440"/>
        <w:rPr>
          <w:color w:val="000000"/>
          <w:spacing w:val="-2"/>
          <w:sz w:val="24"/>
          <w:szCs w:val="24"/>
        </w:rPr>
      </w:pPr>
    </w:p>
    <w:p w14:paraId="06D4BBE8" w14:textId="77777777" w:rsidR="006F2483" w:rsidRPr="00C76B4F" w:rsidRDefault="008A3C1D" w:rsidP="00E90535">
      <w:pPr>
        <w:pStyle w:val="ListParagraph"/>
        <w:numPr>
          <w:ilvl w:val="0"/>
          <w:numId w:val="9"/>
        </w:numPr>
        <w:shd w:val="clear" w:color="auto" w:fill="FFFFFF"/>
        <w:spacing w:before="53" w:line="274" w:lineRule="exact"/>
        <w:rPr>
          <w:b/>
          <w:sz w:val="24"/>
          <w:szCs w:val="24"/>
        </w:rPr>
      </w:pPr>
      <w:r w:rsidRPr="00C76B4F">
        <w:rPr>
          <w:b/>
          <w:color w:val="000000"/>
          <w:spacing w:val="-1"/>
          <w:sz w:val="24"/>
          <w:szCs w:val="24"/>
        </w:rPr>
        <w:t>Lending LRC Materials (books, CD, DVD/VHS)</w:t>
      </w:r>
    </w:p>
    <w:p w14:paraId="06D4BBE9" w14:textId="77777777" w:rsidR="006F2483" w:rsidRDefault="008A3C1D" w:rsidP="00253430">
      <w:pPr>
        <w:shd w:val="clear" w:color="auto" w:fill="FFFFFF"/>
        <w:spacing w:before="48" w:line="278" w:lineRule="exact"/>
        <w:ind w:left="1440"/>
      </w:pPr>
      <w:r>
        <w:rPr>
          <w:color w:val="000000"/>
          <w:spacing w:val="-3"/>
          <w:sz w:val="24"/>
          <w:szCs w:val="24"/>
        </w:rPr>
        <w:t xml:space="preserve">Students are permitted to check out books/CD/DVD/VHS for </w:t>
      </w:r>
      <w:r w:rsidRPr="00C76B4F">
        <w:rPr>
          <w:color w:val="000000"/>
          <w:spacing w:val="-3"/>
          <w:sz w:val="24"/>
          <w:szCs w:val="24"/>
        </w:rPr>
        <w:t xml:space="preserve">use </w:t>
      </w:r>
      <w:r w:rsidRPr="00880174">
        <w:rPr>
          <w:color w:val="FF0000"/>
          <w:spacing w:val="-3"/>
          <w:sz w:val="24"/>
          <w:szCs w:val="24"/>
        </w:rPr>
        <w:t>IN</w:t>
      </w:r>
      <w:r w:rsidRPr="00C76B4F">
        <w:rPr>
          <w:color w:val="000000"/>
          <w:spacing w:val="-3"/>
          <w:sz w:val="24"/>
          <w:szCs w:val="24"/>
        </w:rPr>
        <w:t xml:space="preserve"> the </w:t>
      </w:r>
      <w:r w:rsidRPr="00C76B4F">
        <w:rPr>
          <w:color w:val="000000"/>
          <w:sz w:val="24"/>
          <w:szCs w:val="24"/>
        </w:rPr>
        <w:t>LRC</w:t>
      </w:r>
      <w:r>
        <w:rPr>
          <w:color w:val="000000"/>
          <w:sz w:val="24"/>
          <w:szCs w:val="24"/>
        </w:rPr>
        <w:t xml:space="preserve">. Students should leave their student ID at the front desk until the </w:t>
      </w:r>
      <w:r>
        <w:rPr>
          <w:color w:val="000000"/>
          <w:spacing w:val="-1"/>
          <w:sz w:val="24"/>
          <w:szCs w:val="24"/>
        </w:rPr>
        <w:t>checked out items are returned.</w:t>
      </w:r>
    </w:p>
    <w:p w14:paraId="06D4BBEA" w14:textId="77777777" w:rsidR="005B10F4" w:rsidRDefault="005B10F4" w:rsidP="005B10F4">
      <w:pPr>
        <w:shd w:val="clear" w:color="auto" w:fill="FFFFFF"/>
        <w:spacing w:before="53" w:line="274" w:lineRule="exact"/>
        <w:ind w:left="1440"/>
        <w:rPr>
          <w:color w:val="000000"/>
          <w:spacing w:val="-1"/>
          <w:sz w:val="24"/>
          <w:szCs w:val="24"/>
          <w:u w:val="single"/>
        </w:rPr>
      </w:pPr>
    </w:p>
    <w:p w14:paraId="06D4BBEB" w14:textId="77777777" w:rsidR="006F2483" w:rsidRPr="005B10F4" w:rsidRDefault="008A3C1D" w:rsidP="005B10F4">
      <w:pPr>
        <w:pStyle w:val="ListParagraph"/>
        <w:numPr>
          <w:ilvl w:val="0"/>
          <w:numId w:val="9"/>
        </w:numPr>
        <w:shd w:val="clear" w:color="auto" w:fill="FFFFFF"/>
        <w:spacing w:before="53" w:line="274" w:lineRule="exact"/>
        <w:rPr>
          <w:b/>
          <w:sz w:val="24"/>
          <w:szCs w:val="24"/>
        </w:rPr>
      </w:pPr>
      <w:r w:rsidRPr="005B10F4">
        <w:rPr>
          <w:b/>
          <w:color w:val="000000"/>
          <w:spacing w:val="1"/>
          <w:sz w:val="24"/>
          <w:szCs w:val="24"/>
        </w:rPr>
        <w:t>LRC Film Collection</w:t>
      </w:r>
    </w:p>
    <w:p w14:paraId="06D4BBEC" w14:textId="77777777" w:rsidR="00B0403E" w:rsidRDefault="008A3C1D" w:rsidP="00B0403E">
      <w:pPr>
        <w:shd w:val="clear" w:color="auto" w:fill="FFFFFF"/>
        <w:spacing w:before="43" w:after="269" w:line="283" w:lineRule="exact"/>
        <w:ind w:left="1440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The </w:t>
      </w:r>
      <w:r w:rsidRPr="006E5061">
        <w:rPr>
          <w:color w:val="FF0000"/>
          <w:spacing w:val="-1"/>
          <w:sz w:val="24"/>
          <w:szCs w:val="24"/>
        </w:rPr>
        <w:t xml:space="preserve">LRC film collection is available for use </w:t>
      </w:r>
      <w:r>
        <w:rPr>
          <w:color w:val="000000"/>
          <w:spacing w:val="-1"/>
          <w:sz w:val="24"/>
          <w:szCs w:val="24"/>
        </w:rPr>
        <w:t xml:space="preserve">by the Language and Culture </w:t>
      </w:r>
      <w:r>
        <w:rPr>
          <w:color w:val="000000"/>
          <w:spacing w:val="-3"/>
          <w:sz w:val="24"/>
          <w:szCs w:val="24"/>
        </w:rPr>
        <w:t>Studies faculty.</w:t>
      </w:r>
      <w:r w:rsidR="009B7A03" w:rsidRPr="009B7A03">
        <w:rPr>
          <w:color w:val="000000"/>
          <w:spacing w:val="-3"/>
          <w:sz w:val="24"/>
          <w:szCs w:val="24"/>
        </w:rPr>
        <w:t xml:space="preserve"> </w:t>
      </w:r>
      <w:r w:rsidR="009B7A03">
        <w:rPr>
          <w:color w:val="000000"/>
          <w:spacing w:val="-3"/>
          <w:sz w:val="24"/>
          <w:szCs w:val="24"/>
        </w:rPr>
        <w:t xml:space="preserve">See Patrick, Dr. Plagwitz </w:t>
      </w:r>
      <w:r w:rsidR="009B7A03">
        <w:rPr>
          <w:rFonts w:eastAsia="Times New Roman" w:cs="Times New Roman"/>
          <w:color w:val="000000"/>
          <w:spacing w:val="-3"/>
          <w:sz w:val="24"/>
          <w:szCs w:val="24"/>
        </w:rPr>
        <w:t>o</w:t>
      </w:r>
      <w:r w:rsidR="009B7A03">
        <w:rPr>
          <w:rFonts w:eastAsia="Times New Roman"/>
          <w:color w:val="000000"/>
          <w:spacing w:val="-3"/>
          <w:sz w:val="24"/>
          <w:szCs w:val="24"/>
        </w:rPr>
        <w:t xml:space="preserve">r Bonnie.Thomas for access to the </w:t>
      </w:r>
      <w:r w:rsidR="009B7A03">
        <w:rPr>
          <w:rFonts w:eastAsia="Times New Roman"/>
          <w:color w:val="000000"/>
          <w:spacing w:val="-1"/>
          <w:sz w:val="24"/>
          <w:szCs w:val="24"/>
        </w:rPr>
        <w:t xml:space="preserve">collection. An online catalog and downloadable list of films are available online at </w:t>
      </w:r>
      <w:hyperlink r:id="rId17" w:history="1">
        <w:r w:rsidR="00B0403E" w:rsidRPr="00585976">
          <w:rPr>
            <w:rStyle w:val="Hyperlink"/>
            <w:rFonts w:eastAsia="Times New Roman"/>
            <w:spacing w:val="-1"/>
            <w:sz w:val="24"/>
            <w:szCs w:val="24"/>
          </w:rPr>
          <w:t>https://skydrive.live.com/view.aspx?cid=0025C841818181C2&amp;resid=25C841818181C2!164</w:t>
        </w:r>
      </w:hyperlink>
    </w:p>
    <w:p w14:paraId="06D4BBED" w14:textId="77777777" w:rsidR="009B7A03" w:rsidRPr="009B7A03" w:rsidRDefault="009B7A03" w:rsidP="009B7A03">
      <w:pPr>
        <w:pStyle w:val="ListParagraph"/>
        <w:numPr>
          <w:ilvl w:val="0"/>
          <w:numId w:val="22"/>
        </w:numPr>
        <w:shd w:val="clear" w:color="auto" w:fill="FFFFFF"/>
        <w:tabs>
          <w:tab w:val="left" w:pos="-1800"/>
          <w:tab w:val="left" w:pos="1080"/>
        </w:tabs>
        <w:spacing w:before="230"/>
        <w:rPr>
          <w:b/>
          <w:sz w:val="24"/>
          <w:szCs w:val="24"/>
        </w:rPr>
      </w:pPr>
      <w:r w:rsidRPr="009B7A03">
        <w:rPr>
          <w:b/>
          <w:color w:val="000000"/>
          <w:spacing w:val="-1"/>
          <w:sz w:val="24"/>
          <w:szCs w:val="24"/>
        </w:rPr>
        <w:t>Instruction Booklet for Burning CDs</w:t>
      </w:r>
    </w:p>
    <w:p w14:paraId="06D4BBEE" w14:textId="77777777" w:rsidR="009B7A03" w:rsidRDefault="009B7A03" w:rsidP="009B7A03">
      <w:pPr>
        <w:shd w:val="clear" w:color="auto" w:fill="FFFFFF"/>
        <w:tabs>
          <w:tab w:val="left" w:pos="2174"/>
        </w:tabs>
        <w:spacing w:before="58" w:line="274" w:lineRule="exact"/>
        <w:ind w:left="1440"/>
      </w:pPr>
      <w:r>
        <w:rPr>
          <w:color w:val="000000"/>
          <w:spacing w:val="-1"/>
          <w:sz w:val="24"/>
          <w:szCs w:val="24"/>
        </w:rPr>
        <w:t xml:space="preserve">Instructions for burning CDs are available at the front desk in the black </w:t>
      </w:r>
      <w:r>
        <w:rPr>
          <w:color w:val="000000"/>
          <w:sz w:val="24"/>
          <w:szCs w:val="24"/>
        </w:rPr>
        <w:t>binder. When students experience difficulties, LRC assistants should</w:t>
      </w:r>
      <w:r>
        <w:t xml:space="preserve"> </w:t>
      </w:r>
      <w:r>
        <w:rPr>
          <w:color w:val="000000"/>
          <w:spacing w:val="-1"/>
          <w:sz w:val="24"/>
          <w:szCs w:val="24"/>
        </w:rPr>
        <w:t>provide help though the process. If you need help, please contact Patrick or Dr. Plagwitz.</w:t>
      </w:r>
    </w:p>
    <w:p w14:paraId="06D4BBEF" w14:textId="77777777" w:rsidR="009B7A03" w:rsidRDefault="009B7A03" w:rsidP="005B10F4">
      <w:pPr>
        <w:shd w:val="clear" w:color="auto" w:fill="FFFFFF"/>
        <w:spacing w:before="43" w:after="269" w:line="283" w:lineRule="exact"/>
        <w:ind w:left="1440"/>
      </w:pPr>
    </w:p>
    <w:p w14:paraId="06D4BBF0" w14:textId="77777777" w:rsidR="006F2483" w:rsidRDefault="008A3C1D">
      <w:pPr>
        <w:shd w:val="clear" w:color="auto" w:fill="FFFFFF"/>
      </w:pPr>
      <w:r>
        <w:rPr>
          <w:b/>
          <w:bCs/>
          <w:color w:val="000000"/>
          <w:spacing w:val="10"/>
          <w:sz w:val="30"/>
          <w:szCs w:val="30"/>
        </w:rPr>
        <w:t>IV. Classroom Area</w:t>
      </w:r>
    </w:p>
    <w:p w14:paraId="06D4BBF1" w14:textId="77777777" w:rsidR="006F2483" w:rsidRPr="00880174" w:rsidRDefault="008A3C1D" w:rsidP="0011319E">
      <w:pPr>
        <w:pStyle w:val="ListParagraph"/>
        <w:numPr>
          <w:ilvl w:val="0"/>
          <w:numId w:val="12"/>
        </w:numPr>
        <w:shd w:val="clear" w:color="auto" w:fill="FFFFFF"/>
        <w:tabs>
          <w:tab w:val="left" w:pos="989"/>
        </w:tabs>
        <w:spacing w:before="226"/>
        <w:rPr>
          <w:b/>
          <w:sz w:val="24"/>
          <w:szCs w:val="24"/>
        </w:rPr>
      </w:pPr>
      <w:r w:rsidRPr="0011319E">
        <w:rPr>
          <w:b/>
          <w:color w:val="000000"/>
          <w:spacing w:val="-11"/>
          <w:sz w:val="24"/>
          <w:szCs w:val="24"/>
        </w:rPr>
        <w:t>Helping Faculty Who Teach in the LRC</w:t>
      </w:r>
    </w:p>
    <w:p w14:paraId="06D4BBF2" w14:textId="77777777" w:rsidR="00880174" w:rsidRPr="0011319E" w:rsidRDefault="00880174" w:rsidP="00880174">
      <w:pPr>
        <w:pStyle w:val="ListParagraph"/>
        <w:shd w:val="clear" w:color="auto" w:fill="FFFFFF"/>
        <w:tabs>
          <w:tab w:val="left" w:pos="989"/>
        </w:tabs>
        <w:spacing w:before="226"/>
        <w:ind w:left="1339"/>
        <w:rPr>
          <w:b/>
          <w:sz w:val="24"/>
          <w:szCs w:val="24"/>
        </w:rPr>
      </w:pPr>
    </w:p>
    <w:p w14:paraId="06D4BBF3" w14:textId="77777777" w:rsidR="006F2483" w:rsidRPr="00D90CB8" w:rsidRDefault="008A3C1D" w:rsidP="00D90CB8">
      <w:pPr>
        <w:pStyle w:val="ListParagraph"/>
        <w:numPr>
          <w:ilvl w:val="2"/>
          <w:numId w:val="8"/>
        </w:numPr>
        <w:shd w:val="clear" w:color="auto" w:fill="FFFFFF"/>
        <w:tabs>
          <w:tab w:val="left" w:pos="5587"/>
        </w:tabs>
        <w:spacing w:before="187"/>
        <w:rPr>
          <w:b/>
          <w:sz w:val="24"/>
          <w:szCs w:val="24"/>
        </w:rPr>
      </w:pPr>
      <w:r w:rsidRPr="00D90CB8">
        <w:rPr>
          <w:b/>
          <w:color w:val="000000"/>
          <w:spacing w:val="-8"/>
          <w:sz w:val="24"/>
          <w:szCs w:val="24"/>
        </w:rPr>
        <w:t>Getting Started</w:t>
      </w:r>
    </w:p>
    <w:p w14:paraId="06D4BBF4" w14:textId="77777777" w:rsidR="006F2483" w:rsidRDefault="008A3C1D">
      <w:pPr>
        <w:shd w:val="clear" w:color="auto" w:fill="FFFFFF"/>
        <w:spacing w:before="53" w:line="274" w:lineRule="exact"/>
        <w:ind w:left="1397"/>
      </w:pPr>
      <w:r>
        <w:rPr>
          <w:color w:val="000000"/>
          <w:spacing w:val="-1"/>
          <w:sz w:val="24"/>
          <w:szCs w:val="24"/>
        </w:rPr>
        <w:t xml:space="preserve">15 minutes before a class is scheduled to begin, turn on the </w:t>
      </w:r>
      <w:r>
        <w:rPr>
          <w:color w:val="000000"/>
          <w:spacing w:val="1"/>
          <w:sz w:val="24"/>
          <w:szCs w:val="24"/>
        </w:rPr>
        <w:t xml:space="preserve">instructor podium and lower the screens. When the instructor </w:t>
      </w:r>
      <w:r>
        <w:rPr>
          <w:color w:val="000000"/>
          <w:spacing w:val="-2"/>
          <w:sz w:val="24"/>
          <w:szCs w:val="24"/>
        </w:rPr>
        <w:t xml:space="preserve">arrives, introduce yourself to the instructor and let him/her know </w:t>
      </w:r>
      <w:r>
        <w:rPr>
          <w:color w:val="000000"/>
          <w:spacing w:val="-3"/>
          <w:sz w:val="24"/>
          <w:szCs w:val="24"/>
        </w:rPr>
        <w:t>you are available to help with technical issues during the class.</w:t>
      </w:r>
    </w:p>
    <w:p w14:paraId="06D4BBF5" w14:textId="77777777" w:rsidR="006F2483" w:rsidRPr="00D90CB8" w:rsidRDefault="008A3C1D" w:rsidP="00D90CB8">
      <w:pPr>
        <w:pStyle w:val="ListParagraph"/>
        <w:numPr>
          <w:ilvl w:val="2"/>
          <w:numId w:val="8"/>
        </w:numPr>
        <w:shd w:val="clear" w:color="auto" w:fill="FFFFFF"/>
        <w:spacing w:before="235"/>
        <w:rPr>
          <w:sz w:val="24"/>
          <w:szCs w:val="24"/>
        </w:rPr>
      </w:pPr>
      <w:r w:rsidRPr="00D90CB8">
        <w:rPr>
          <w:b/>
          <w:bCs/>
          <w:color w:val="000000"/>
          <w:spacing w:val="3"/>
          <w:sz w:val="24"/>
          <w:szCs w:val="24"/>
        </w:rPr>
        <w:t>Technical Help</w:t>
      </w:r>
    </w:p>
    <w:p w14:paraId="06D4BBF6" w14:textId="77777777" w:rsidR="006F2483" w:rsidRDefault="008A3C1D">
      <w:pPr>
        <w:shd w:val="clear" w:color="auto" w:fill="FFFFFF"/>
        <w:spacing w:before="58" w:line="274" w:lineRule="exact"/>
        <w:ind w:left="1387"/>
      </w:pPr>
      <w:r>
        <w:rPr>
          <w:color w:val="000000"/>
          <w:spacing w:val="-1"/>
          <w:sz w:val="24"/>
          <w:szCs w:val="24"/>
        </w:rPr>
        <w:t xml:space="preserve">If you cannot solve a technical issue for an instructor, contact Dr. </w:t>
      </w:r>
      <w:r w:rsidR="0011319E">
        <w:rPr>
          <w:color w:val="000000"/>
          <w:spacing w:val="-2"/>
          <w:sz w:val="24"/>
          <w:szCs w:val="24"/>
        </w:rPr>
        <w:t>Plagwitz</w:t>
      </w:r>
      <w:r>
        <w:rPr>
          <w:color w:val="000000"/>
          <w:spacing w:val="-2"/>
          <w:sz w:val="24"/>
          <w:szCs w:val="24"/>
        </w:rPr>
        <w:t xml:space="preserve"> or </w:t>
      </w:r>
      <w:r w:rsidR="0011319E">
        <w:rPr>
          <w:color w:val="000000"/>
          <w:spacing w:val="-2"/>
          <w:sz w:val="24"/>
          <w:szCs w:val="24"/>
        </w:rPr>
        <w:t>Patrick</w:t>
      </w:r>
      <w:r>
        <w:rPr>
          <w:color w:val="000000"/>
          <w:spacing w:val="-2"/>
          <w:sz w:val="24"/>
          <w:szCs w:val="24"/>
        </w:rPr>
        <w:t xml:space="preserve">. If they are not available, contact Classroom </w:t>
      </w:r>
      <w:r>
        <w:rPr>
          <w:color w:val="000000"/>
          <w:spacing w:val="-1"/>
          <w:sz w:val="24"/>
          <w:szCs w:val="24"/>
        </w:rPr>
        <w:t>Support using the interco</w:t>
      </w:r>
      <w:r w:rsidR="009B7A03">
        <w:rPr>
          <w:color w:val="000000"/>
          <w:spacing w:val="-1"/>
          <w:sz w:val="24"/>
          <w:szCs w:val="24"/>
        </w:rPr>
        <w:t>m on the podium or by phone (7-55</w:t>
      </w:r>
      <w:r>
        <w:rPr>
          <w:color w:val="000000"/>
          <w:spacing w:val="-1"/>
          <w:sz w:val="24"/>
          <w:szCs w:val="24"/>
        </w:rPr>
        <w:t xml:space="preserve">00, </w:t>
      </w:r>
      <w:r>
        <w:rPr>
          <w:color w:val="000000"/>
          <w:spacing w:val="-3"/>
          <w:sz w:val="24"/>
          <w:szCs w:val="24"/>
        </w:rPr>
        <w:t>option 3).</w:t>
      </w:r>
    </w:p>
    <w:p w14:paraId="06D4BBF7" w14:textId="77777777" w:rsidR="006F2483" w:rsidRPr="00D90CB8" w:rsidRDefault="008A3C1D" w:rsidP="00D90CB8">
      <w:pPr>
        <w:pStyle w:val="ListParagraph"/>
        <w:numPr>
          <w:ilvl w:val="2"/>
          <w:numId w:val="8"/>
        </w:numPr>
        <w:shd w:val="clear" w:color="auto" w:fill="FFFFFF"/>
        <w:spacing w:before="235"/>
        <w:rPr>
          <w:sz w:val="24"/>
          <w:szCs w:val="24"/>
        </w:rPr>
      </w:pPr>
      <w:r w:rsidRPr="00D90CB8">
        <w:rPr>
          <w:b/>
          <w:bCs/>
          <w:color w:val="000000"/>
          <w:spacing w:val="3"/>
          <w:sz w:val="24"/>
          <w:szCs w:val="24"/>
        </w:rPr>
        <w:t>End of Class</w:t>
      </w:r>
    </w:p>
    <w:p w14:paraId="06D4BBF8" w14:textId="77777777" w:rsidR="0011319E" w:rsidRPr="0011319E" w:rsidRDefault="008A3C1D" w:rsidP="0011319E">
      <w:pPr>
        <w:shd w:val="clear" w:color="auto" w:fill="FFFFFF"/>
        <w:spacing w:before="62" w:line="274" w:lineRule="exact"/>
        <w:ind w:left="1373" w:right="20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If no class is scheduled to follow the one that has just ended, turn off the instructor podium and verify that both projectors are turned </w:t>
      </w:r>
      <w:r>
        <w:rPr>
          <w:color w:val="000000"/>
          <w:spacing w:val="-8"/>
          <w:sz w:val="24"/>
          <w:szCs w:val="24"/>
        </w:rPr>
        <w:t>off.</w:t>
      </w:r>
    </w:p>
    <w:p w14:paraId="06D4BBF9" w14:textId="77777777" w:rsidR="006F2483" w:rsidRPr="00880174" w:rsidRDefault="008A3C1D" w:rsidP="0011319E">
      <w:pPr>
        <w:pStyle w:val="ListParagraph"/>
        <w:numPr>
          <w:ilvl w:val="0"/>
          <w:numId w:val="12"/>
        </w:numPr>
        <w:shd w:val="clear" w:color="auto" w:fill="FFFFFF"/>
        <w:tabs>
          <w:tab w:val="left" w:pos="989"/>
        </w:tabs>
        <w:spacing w:before="216"/>
        <w:rPr>
          <w:b/>
          <w:sz w:val="24"/>
          <w:szCs w:val="24"/>
        </w:rPr>
      </w:pPr>
      <w:r w:rsidRPr="0011319E">
        <w:rPr>
          <w:b/>
          <w:color w:val="000000"/>
          <w:spacing w:val="-10"/>
          <w:sz w:val="24"/>
          <w:szCs w:val="24"/>
        </w:rPr>
        <w:t>Student Listening Stations</w:t>
      </w:r>
    </w:p>
    <w:p w14:paraId="06D4BBFA" w14:textId="77777777" w:rsidR="00880174" w:rsidRPr="0011319E" w:rsidRDefault="00880174" w:rsidP="00880174">
      <w:pPr>
        <w:pStyle w:val="ListParagraph"/>
        <w:shd w:val="clear" w:color="auto" w:fill="FFFFFF"/>
        <w:tabs>
          <w:tab w:val="left" w:pos="989"/>
        </w:tabs>
        <w:spacing w:before="216"/>
        <w:ind w:left="1339"/>
        <w:rPr>
          <w:b/>
          <w:sz w:val="24"/>
          <w:szCs w:val="24"/>
        </w:rPr>
      </w:pPr>
    </w:p>
    <w:p w14:paraId="06D4BBFB" w14:textId="77777777" w:rsidR="006F2483" w:rsidRPr="00880174" w:rsidRDefault="008A3C1D" w:rsidP="00950167">
      <w:pPr>
        <w:pStyle w:val="ListParagraph"/>
        <w:numPr>
          <w:ilvl w:val="3"/>
          <w:numId w:val="8"/>
        </w:numPr>
        <w:shd w:val="clear" w:color="auto" w:fill="FFFFFF"/>
        <w:spacing w:before="77" w:line="274" w:lineRule="exact"/>
        <w:ind w:left="1350" w:firstLine="450"/>
      </w:pPr>
      <w:r w:rsidRPr="00D90CB8">
        <w:rPr>
          <w:b/>
          <w:bCs/>
          <w:color w:val="000000"/>
          <w:spacing w:val="2"/>
          <w:sz w:val="24"/>
          <w:szCs w:val="24"/>
        </w:rPr>
        <w:t xml:space="preserve">Use Policy: </w:t>
      </w:r>
      <w:r w:rsidR="00D90CB8">
        <w:rPr>
          <w:b/>
          <w:bCs/>
          <w:color w:val="000000"/>
          <w:spacing w:val="2"/>
          <w:sz w:val="24"/>
          <w:szCs w:val="24"/>
        </w:rPr>
        <w:br/>
      </w:r>
      <w:r w:rsidRPr="00D90CB8">
        <w:rPr>
          <w:color w:val="000000"/>
          <w:spacing w:val="2"/>
          <w:sz w:val="24"/>
          <w:szCs w:val="24"/>
        </w:rPr>
        <w:t xml:space="preserve">Students should be directed to a listening station if </w:t>
      </w:r>
      <w:r w:rsidRPr="00D90CB8">
        <w:rPr>
          <w:color w:val="000000"/>
          <w:spacing w:val="-1"/>
          <w:sz w:val="24"/>
          <w:szCs w:val="24"/>
        </w:rPr>
        <w:t>a class is already in session. If not, then the student may work in either the classroom area or at a listening station.</w:t>
      </w:r>
    </w:p>
    <w:p w14:paraId="06D4BBFC" w14:textId="77777777" w:rsidR="00880174" w:rsidRDefault="00880174" w:rsidP="00880174">
      <w:pPr>
        <w:pStyle w:val="ListParagraph"/>
        <w:shd w:val="clear" w:color="auto" w:fill="FFFFFF"/>
        <w:spacing w:before="77" w:line="274" w:lineRule="exact"/>
        <w:ind w:left="1800"/>
      </w:pPr>
    </w:p>
    <w:p w14:paraId="06D4BBFD" w14:textId="77777777" w:rsidR="006F2483" w:rsidRPr="00D90CB8" w:rsidRDefault="008A3C1D" w:rsidP="00D90CB8">
      <w:pPr>
        <w:pStyle w:val="ListParagraph"/>
        <w:numPr>
          <w:ilvl w:val="2"/>
          <w:numId w:val="8"/>
        </w:numPr>
        <w:shd w:val="clear" w:color="auto" w:fill="FFFFFF"/>
        <w:spacing w:before="259"/>
        <w:rPr>
          <w:b/>
        </w:rPr>
      </w:pPr>
      <w:r w:rsidRPr="00D90CB8">
        <w:rPr>
          <w:b/>
          <w:bCs/>
          <w:color w:val="000000"/>
          <w:spacing w:val="9"/>
          <w:sz w:val="24"/>
          <w:szCs w:val="24"/>
        </w:rPr>
        <w:t xml:space="preserve">Software </w:t>
      </w:r>
      <w:r w:rsidRPr="00D90CB8">
        <w:rPr>
          <w:b/>
          <w:color w:val="000000"/>
          <w:spacing w:val="9"/>
          <w:sz w:val="24"/>
          <w:szCs w:val="24"/>
        </w:rPr>
        <w:t>available at listening stations</w:t>
      </w:r>
    </w:p>
    <w:p w14:paraId="06D4BBFE" w14:textId="77777777" w:rsidR="006F2483" w:rsidRDefault="008A3C1D" w:rsidP="00950167">
      <w:pPr>
        <w:shd w:val="clear" w:color="auto" w:fill="FFFFFF"/>
        <w:spacing w:before="62" w:line="274" w:lineRule="exact"/>
        <w:ind w:left="1350"/>
      </w:pPr>
      <w:r>
        <w:rPr>
          <w:color w:val="000000"/>
          <w:sz w:val="24"/>
          <w:szCs w:val="24"/>
        </w:rPr>
        <w:t xml:space="preserve">A list of the software in the LRC is available on the LRC website. </w:t>
      </w:r>
      <w:r>
        <w:rPr>
          <w:color w:val="000000"/>
          <w:spacing w:val="1"/>
          <w:sz w:val="24"/>
          <w:szCs w:val="24"/>
        </w:rPr>
        <w:t xml:space="preserve">The programs currently installed in the LRC include: Audacity, </w:t>
      </w:r>
      <w:r>
        <w:rPr>
          <w:color w:val="000000"/>
          <w:spacing w:val="-1"/>
          <w:sz w:val="24"/>
          <w:szCs w:val="24"/>
        </w:rPr>
        <w:t xml:space="preserve">Floating Keyboard, Language Support for Chinese, Japanese, </w:t>
      </w:r>
      <w:r>
        <w:rPr>
          <w:color w:val="000000"/>
          <w:sz w:val="24"/>
          <w:szCs w:val="24"/>
        </w:rPr>
        <w:t xml:space="preserve">French, German, Italian, Portuguese, Russian, and Spanish, Leo </w:t>
      </w:r>
      <w:r>
        <w:rPr>
          <w:color w:val="000000"/>
          <w:spacing w:val="-3"/>
          <w:sz w:val="24"/>
          <w:szCs w:val="24"/>
        </w:rPr>
        <w:t xml:space="preserve">(German Dictionary), Moviemaker, MS Office International Proofing </w:t>
      </w:r>
      <w:r>
        <w:rPr>
          <w:color w:val="000000"/>
          <w:sz w:val="24"/>
          <w:szCs w:val="24"/>
        </w:rPr>
        <w:t>Tools, Sound Recorder, WordFast translating program.</w:t>
      </w:r>
    </w:p>
    <w:p w14:paraId="06D4BBFF" w14:textId="77777777" w:rsidR="006F2483" w:rsidRDefault="008A3C1D" w:rsidP="00D90CB8">
      <w:pPr>
        <w:pStyle w:val="ListParagraph"/>
        <w:numPr>
          <w:ilvl w:val="2"/>
          <w:numId w:val="8"/>
        </w:numPr>
        <w:shd w:val="clear" w:color="auto" w:fill="FFFFFF"/>
        <w:spacing w:before="240"/>
      </w:pPr>
      <w:r w:rsidRPr="00D90CB8">
        <w:rPr>
          <w:b/>
          <w:bCs/>
          <w:color w:val="000000"/>
          <w:spacing w:val="1"/>
          <w:sz w:val="26"/>
          <w:szCs w:val="26"/>
        </w:rPr>
        <w:t>Viewing video cassettes at the Listening Stations</w:t>
      </w:r>
    </w:p>
    <w:p w14:paraId="06D4BC00" w14:textId="77777777" w:rsidR="006F2483" w:rsidRDefault="008A3C1D" w:rsidP="00950167">
      <w:pPr>
        <w:shd w:val="clear" w:color="auto" w:fill="FFFFFF"/>
        <w:spacing w:before="62" w:line="274" w:lineRule="exact"/>
        <w:ind w:left="1350" w:right="283"/>
        <w:jc w:val="both"/>
      </w:pPr>
      <w:r>
        <w:rPr>
          <w:color w:val="000000"/>
          <w:spacing w:val="-2"/>
          <w:sz w:val="24"/>
          <w:szCs w:val="24"/>
        </w:rPr>
        <w:t xml:space="preserve">3 TV/VCRs with headset are available at the listening stations for </w:t>
      </w:r>
      <w:r>
        <w:rPr>
          <w:color w:val="000000"/>
          <w:spacing w:val="-1"/>
          <w:sz w:val="24"/>
          <w:szCs w:val="24"/>
        </w:rPr>
        <w:t xml:space="preserve">individual viewing of movies. Language students have priority to </w:t>
      </w:r>
      <w:r>
        <w:rPr>
          <w:color w:val="000000"/>
          <w:spacing w:val="-2"/>
          <w:sz w:val="24"/>
          <w:szCs w:val="24"/>
        </w:rPr>
        <w:t>use this equipment.</w:t>
      </w:r>
    </w:p>
    <w:p w14:paraId="06D4BC01" w14:textId="77777777" w:rsidR="006F2483" w:rsidRPr="00D90CB8" w:rsidRDefault="008A3C1D">
      <w:pPr>
        <w:shd w:val="clear" w:color="auto" w:fill="FFFFFF"/>
        <w:tabs>
          <w:tab w:val="left" w:pos="989"/>
        </w:tabs>
        <w:spacing w:before="221"/>
        <w:ind w:left="619"/>
        <w:rPr>
          <w:b/>
          <w:sz w:val="24"/>
          <w:szCs w:val="24"/>
        </w:rPr>
      </w:pPr>
      <w:r w:rsidRPr="00D90CB8">
        <w:rPr>
          <w:b/>
          <w:color w:val="000000"/>
          <w:spacing w:val="-31"/>
          <w:sz w:val="24"/>
          <w:szCs w:val="24"/>
        </w:rPr>
        <w:t>c.</w:t>
      </w:r>
      <w:r w:rsidRPr="00D90CB8">
        <w:rPr>
          <w:b/>
          <w:color w:val="000000"/>
          <w:sz w:val="24"/>
          <w:szCs w:val="24"/>
        </w:rPr>
        <w:tab/>
      </w:r>
      <w:r w:rsidRPr="00D90CB8">
        <w:rPr>
          <w:b/>
          <w:color w:val="000000"/>
          <w:spacing w:val="-13"/>
          <w:sz w:val="24"/>
          <w:szCs w:val="24"/>
        </w:rPr>
        <w:t>Classroom Area</w:t>
      </w:r>
    </w:p>
    <w:p w14:paraId="06D4BC02" w14:textId="77777777" w:rsidR="006F2483" w:rsidRDefault="008A3C1D" w:rsidP="00950167">
      <w:pPr>
        <w:shd w:val="clear" w:color="auto" w:fill="FFFFFF"/>
        <w:spacing w:before="77" w:line="274" w:lineRule="exact"/>
        <w:ind w:left="1320"/>
      </w:pPr>
      <w:r>
        <w:rPr>
          <w:color w:val="000000"/>
          <w:spacing w:val="-1"/>
          <w:sz w:val="24"/>
          <w:szCs w:val="24"/>
        </w:rPr>
        <w:t>All chairs should be pushed under desk when classroom is not in</w:t>
      </w:r>
      <w:r w:rsidR="0095016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use.</w:t>
      </w:r>
    </w:p>
    <w:p w14:paraId="06D4BC03" w14:textId="77777777" w:rsidR="006F2483" w:rsidRDefault="008A3C1D" w:rsidP="00950167">
      <w:pPr>
        <w:shd w:val="clear" w:color="auto" w:fill="FFFFFF"/>
        <w:spacing w:line="274" w:lineRule="exact"/>
        <w:ind w:left="1320"/>
      </w:pPr>
      <w:r>
        <w:rPr>
          <w:color w:val="000000"/>
          <w:spacing w:val="-1"/>
          <w:sz w:val="24"/>
          <w:szCs w:val="24"/>
        </w:rPr>
        <w:t>Headsets should be neatly placed beside the listening station in</w:t>
      </w:r>
      <w:r w:rsidR="0095016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which they belong. All stations should be clear of any </w:t>
      </w:r>
      <w:r w:rsidR="00950167">
        <w:rPr>
          <w:color w:val="000000"/>
          <w:spacing w:val="1"/>
          <w:sz w:val="24"/>
          <w:szCs w:val="24"/>
        </w:rPr>
        <w:t xml:space="preserve">leftover </w:t>
      </w:r>
      <w:r>
        <w:rPr>
          <w:color w:val="000000"/>
          <w:spacing w:val="-3"/>
          <w:w w:val="101"/>
          <w:sz w:val="24"/>
          <w:szCs w:val="24"/>
        </w:rPr>
        <w:t xml:space="preserve">paper or trash. NO DRINKS OR FOOD ARE ALLOWED in the </w:t>
      </w:r>
      <w:r>
        <w:rPr>
          <w:color w:val="000000"/>
          <w:spacing w:val="-10"/>
          <w:w w:val="101"/>
          <w:sz w:val="24"/>
          <w:szCs w:val="24"/>
        </w:rPr>
        <w:t>LRC.</w:t>
      </w:r>
    </w:p>
    <w:p w14:paraId="06D4BC04" w14:textId="77777777" w:rsidR="006F2483" w:rsidRDefault="008A3C1D" w:rsidP="005B03ED">
      <w:pPr>
        <w:shd w:val="clear" w:color="auto" w:fill="FFFFFF"/>
        <w:spacing w:before="288" w:line="278" w:lineRule="exact"/>
        <w:ind w:left="1350"/>
      </w:pPr>
      <w:r>
        <w:rPr>
          <w:color w:val="000000"/>
          <w:spacing w:val="-1"/>
          <w:w w:val="101"/>
          <w:sz w:val="24"/>
          <w:szCs w:val="24"/>
        </w:rPr>
        <w:lastRenderedPageBreak/>
        <w:t xml:space="preserve">The LRC is a public computing lab and open to all UNCC </w:t>
      </w:r>
      <w:r>
        <w:rPr>
          <w:color w:val="000000"/>
          <w:spacing w:val="-3"/>
          <w:w w:val="101"/>
          <w:sz w:val="24"/>
          <w:szCs w:val="24"/>
        </w:rPr>
        <w:t xml:space="preserve">students. Students engaged in language-related study that need to </w:t>
      </w:r>
      <w:r>
        <w:rPr>
          <w:color w:val="000000"/>
          <w:spacing w:val="-4"/>
          <w:w w:val="101"/>
          <w:sz w:val="24"/>
          <w:szCs w:val="24"/>
        </w:rPr>
        <w:t>use specific LRC resources have priority over non-language-related</w:t>
      </w:r>
      <w:r w:rsidR="00950167">
        <w:rPr>
          <w:color w:val="000000"/>
          <w:spacing w:val="-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work.</w:t>
      </w:r>
    </w:p>
    <w:p w14:paraId="06D4BC05" w14:textId="77777777" w:rsidR="00B65D36" w:rsidRDefault="00B65D36">
      <w:pPr>
        <w:shd w:val="clear" w:color="auto" w:fill="FFFFFF"/>
        <w:spacing w:before="230"/>
        <w:rPr>
          <w:b/>
          <w:bCs/>
          <w:color w:val="000000"/>
          <w:spacing w:val="1"/>
          <w:sz w:val="32"/>
          <w:szCs w:val="32"/>
        </w:rPr>
      </w:pPr>
    </w:p>
    <w:p w14:paraId="06D4BC06" w14:textId="77777777" w:rsidR="006F2483" w:rsidRDefault="008A3C1D">
      <w:pPr>
        <w:shd w:val="clear" w:color="auto" w:fill="FFFFFF"/>
        <w:spacing w:before="230"/>
      </w:pPr>
      <w:r>
        <w:rPr>
          <w:b/>
          <w:bCs/>
          <w:color w:val="000000"/>
          <w:spacing w:val="1"/>
          <w:sz w:val="32"/>
          <w:szCs w:val="32"/>
        </w:rPr>
        <w:t>V. Faculty Development Lab</w:t>
      </w:r>
    </w:p>
    <w:p w14:paraId="06D4BC07" w14:textId="77777777" w:rsidR="006F2483" w:rsidRPr="00950167" w:rsidRDefault="008A3C1D" w:rsidP="00950167">
      <w:pPr>
        <w:pStyle w:val="ListParagraph"/>
        <w:numPr>
          <w:ilvl w:val="0"/>
          <w:numId w:val="15"/>
        </w:numPr>
        <w:shd w:val="clear" w:color="auto" w:fill="FFFFFF"/>
        <w:tabs>
          <w:tab w:val="left" w:pos="1066"/>
        </w:tabs>
        <w:spacing w:before="235"/>
        <w:rPr>
          <w:b/>
          <w:sz w:val="24"/>
          <w:szCs w:val="24"/>
        </w:rPr>
      </w:pPr>
      <w:r w:rsidRPr="00950167">
        <w:rPr>
          <w:b/>
          <w:bCs/>
          <w:color w:val="000000"/>
          <w:spacing w:val="-1"/>
          <w:sz w:val="24"/>
          <w:szCs w:val="24"/>
        </w:rPr>
        <w:t>Authorized Users</w:t>
      </w:r>
    </w:p>
    <w:p w14:paraId="06D4BC08" w14:textId="77777777" w:rsidR="006F2483" w:rsidRDefault="008A3C1D">
      <w:pPr>
        <w:shd w:val="clear" w:color="auto" w:fill="FFFFFF"/>
        <w:spacing w:before="58" w:line="274" w:lineRule="exact"/>
        <w:ind w:left="725"/>
      </w:pPr>
      <w:r>
        <w:rPr>
          <w:color w:val="000000"/>
          <w:spacing w:val="-3"/>
          <w:w w:val="101"/>
          <w:sz w:val="24"/>
          <w:szCs w:val="24"/>
        </w:rPr>
        <w:t xml:space="preserve">Faculty Development Lab is to be used by ELTI faculty, LCS faculty, and </w:t>
      </w:r>
      <w:r>
        <w:rPr>
          <w:color w:val="000000"/>
          <w:spacing w:val="-1"/>
          <w:w w:val="101"/>
          <w:sz w:val="24"/>
          <w:szCs w:val="24"/>
        </w:rPr>
        <w:t xml:space="preserve">LRC student assistants only. Students are not permitted to work in the </w:t>
      </w:r>
      <w:r>
        <w:rPr>
          <w:color w:val="000000"/>
          <w:spacing w:val="-6"/>
          <w:w w:val="101"/>
          <w:sz w:val="24"/>
          <w:szCs w:val="24"/>
        </w:rPr>
        <w:t>Fac Dev Lab.</w:t>
      </w:r>
    </w:p>
    <w:p w14:paraId="06D4BC09" w14:textId="77777777" w:rsidR="006F2483" w:rsidRPr="00950167" w:rsidRDefault="008A3C1D" w:rsidP="00950167">
      <w:pPr>
        <w:pStyle w:val="ListParagraph"/>
        <w:numPr>
          <w:ilvl w:val="0"/>
          <w:numId w:val="15"/>
        </w:numPr>
        <w:shd w:val="clear" w:color="auto" w:fill="FFFFFF"/>
        <w:tabs>
          <w:tab w:val="left" w:pos="1066"/>
        </w:tabs>
        <w:spacing w:before="254"/>
        <w:rPr>
          <w:b/>
        </w:rPr>
      </w:pPr>
      <w:r w:rsidRPr="00950167">
        <w:rPr>
          <w:b/>
          <w:bCs/>
          <w:color w:val="000000"/>
          <w:spacing w:val="6"/>
          <w:w w:val="101"/>
          <w:sz w:val="24"/>
          <w:szCs w:val="24"/>
        </w:rPr>
        <w:t>Faculty Projects</w:t>
      </w:r>
    </w:p>
    <w:p w14:paraId="06D4BC0A" w14:textId="77777777" w:rsidR="006F2483" w:rsidRDefault="008A3C1D">
      <w:pPr>
        <w:shd w:val="clear" w:color="auto" w:fill="FFFFFF"/>
        <w:spacing w:before="62" w:line="274" w:lineRule="exact"/>
        <w:ind w:left="691"/>
      </w:pPr>
      <w:r>
        <w:rPr>
          <w:color w:val="000000"/>
          <w:spacing w:val="-3"/>
          <w:w w:val="101"/>
          <w:sz w:val="24"/>
          <w:szCs w:val="24"/>
        </w:rPr>
        <w:t xml:space="preserve">If a faculty member requests assistance with any program or equipment in </w:t>
      </w:r>
      <w:r>
        <w:rPr>
          <w:color w:val="000000"/>
          <w:spacing w:val="-2"/>
          <w:w w:val="101"/>
          <w:sz w:val="24"/>
          <w:szCs w:val="24"/>
        </w:rPr>
        <w:t xml:space="preserve">the Fac Dev Lab, direct them to contact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>
        <w:rPr>
          <w:color w:val="000000"/>
          <w:spacing w:val="-2"/>
          <w:w w:val="101"/>
          <w:sz w:val="24"/>
          <w:szCs w:val="24"/>
        </w:rPr>
        <w:t xml:space="preserve">. Student assistants do not provide direct support to faculty development </w:t>
      </w:r>
      <w:r>
        <w:rPr>
          <w:color w:val="000000"/>
          <w:spacing w:val="-1"/>
          <w:w w:val="101"/>
          <w:sz w:val="24"/>
          <w:szCs w:val="24"/>
        </w:rPr>
        <w:t xml:space="preserve">projects in the Fac Dev Lab. Those projects are completed under the </w:t>
      </w:r>
      <w:r>
        <w:rPr>
          <w:color w:val="000000"/>
          <w:spacing w:val="-3"/>
          <w:w w:val="101"/>
          <w:sz w:val="24"/>
          <w:szCs w:val="24"/>
        </w:rPr>
        <w:t xml:space="preserve">direction of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>
        <w:rPr>
          <w:color w:val="000000"/>
          <w:spacing w:val="-3"/>
          <w:w w:val="101"/>
          <w:sz w:val="24"/>
          <w:szCs w:val="24"/>
        </w:rPr>
        <w:t>.</w:t>
      </w:r>
    </w:p>
    <w:p w14:paraId="06D4BC0B" w14:textId="77777777" w:rsidR="006F2483" w:rsidRPr="00950167" w:rsidRDefault="008A3C1D" w:rsidP="00950167">
      <w:pPr>
        <w:pStyle w:val="ListParagraph"/>
        <w:numPr>
          <w:ilvl w:val="0"/>
          <w:numId w:val="15"/>
        </w:numPr>
        <w:shd w:val="clear" w:color="auto" w:fill="FFFFFF"/>
        <w:spacing w:before="235"/>
        <w:rPr>
          <w:b/>
        </w:rPr>
      </w:pPr>
      <w:r w:rsidRPr="00950167">
        <w:rPr>
          <w:b/>
          <w:bCs/>
          <w:color w:val="000000"/>
          <w:spacing w:val="2"/>
          <w:sz w:val="26"/>
          <w:szCs w:val="26"/>
        </w:rPr>
        <w:t>Video Conversion</w:t>
      </w:r>
    </w:p>
    <w:p w14:paraId="06D4BC0C" w14:textId="77777777" w:rsidR="006F2483" w:rsidRDefault="008A3C1D">
      <w:pPr>
        <w:shd w:val="clear" w:color="auto" w:fill="FFFFFF"/>
        <w:spacing w:before="62" w:line="274" w:lineRule="exact"/>
        <w:ind w:left="662"/>
      </w:pPr>
      <w:r>
        <w:rPr>
          <w:color w:val="000000"/>
          <w:spacing w:val="-2"/>
          <w:w w:val="101"/>
          <w:sz w:val="24"/>
          <w:szCs w:val="24"/>
        </w:rPr>
        <w:t xml:space="preserve">Video Conversion devices are located at the desk with small TV. </w:t>
      </w:r>
      <w:r>
        <w:rPr>
          <w:color w:val="000000"/>
          <w:spacing w:val="-1"/>
          <w:w w:val="101"/>
          <w:sz w:val="24"/>
          <w:szCs w:val="24"/>
        </w:rPr>
        <w:t xml:space="preserve">Instructions for video conversion are posted at the desk. If a faculty </w:t>
      </w:r>
      <w:r>
        <w:rPr>
          <w:color w:val="000000"/>
          <w:spacing w:val="-3"/>
          <w:w w:val="101"/>
          <w:sz w:val="24"/>
          <w:szCs w:val="24"/>
        </w:rPr>
        <w:t xml:space="preserve">member requests assistance, have that person contact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>
        <w:rPr>
          <w:color w:val="000000"/>
          <w:spacing w:val="-6"/>
          <w:w w:val="101"/>
          <w:sz w:val="24"/>
          <w:szCs w:val="24"/>
        </w:rPr>
        <w:t>.</w:t>
      </w:r>
    </w:p>
    <w:p w14:paraId="06D4BC0D" w14:textId="77777777" w:rsidR="006F2483" w:rsidRPr="00950167" w:rsidRDefault="00950167" w:rsidP="00950167">
      <w:pPr>
        <w:pStyle w:val="ListParagraph"/>
        <w:numPr>
          <w:ilvl w:val="0"/>
          <w:numId w:val="15"/>
        </w:numPr>
        <w:shd w:val="clear" w:color="auto" w:fill="FFFFFF"/>
        <w:tabs>
          <w:tab w:val="left" w:pos="955"/>
        </w:tabs>
        <w:spacing w:before="226"/>
        <w:rPr>
          <w:b/>
        </w:rPr>
      </w:pPr>
      <w:r w:rsidRPr="00950167">
        <w:rPr>
          <w:b/>
          <w:bCs/>
          <w:color w:val="000000"/>
          <w:spacing w:val="7"/>
          <w:sz w:val="30"/>
          <w:szCs w:val="30"/>
        </w:rPr>
        <w:t>Scanning</w:t>
      </w:r>
    </w:p>
    <w:p w14:paraId="06D4BC0E" w14:textId="77777777" w:rsidR="006F2483" w:rsidRDefault="00950167">
      <w:pPr>
        <w:shd w:val="clear" w:color="auto" w:fill="FFFFFF"/>
        <w:spacing w:line="274" w:lineRule="exact"/>
        <w:ind w:left="653" w:right="538"/>
      </w:pPr>
      <w:r>
        <w:rPr>
          <w:rFonts w:eastAsia="Times New Roman"/>
          <w:color w:val="000000"/>
          <w:spacing w:val="-9"/>
          <w:w w:val="101"/>
          <w:sz w:val="24"/>
          <w:szCs w:val="24"/>
        </w:rPr>
        <w:t>The</w:t>
      </w:r>
      <w:r w:rsidR="008A3C1D">
        <w:rPr>
          <w:rFonts w:eastAsia="Times New Roman"/>
          <w:color w:val="000000"/>
          <w:spacing w:val="-9"/>
          <w:w w:val="10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w w:val="101"/>
          <w:sz w:val="24"/>
          <w:szCs w:val="24"/>
        </w:rPr>
        <w:t xml:space="preserve">scanner is </w:t>
      </w:r>
      <w:r w:rsidR="008A3C1D">
        <w:rPr>
          <w:rFonts w:eastAsia="Times New Roman"/>
          <w:color w:val="000000"/>
          <w:spacing w:val="-9"/>
          <w:w w:val="101"/>
          <w:sz w:val="24"/>
          <w:szCs w:val="24"/>
        </w:rPr>
        <w:t xml:space="preserve">located </w:t>
      </w:r>
      <w:r>
        <w:rPr>
          <w:rFonts w:eastAsia="Times New Roman"/>
          <w:color w:val="000000"/>
          <w:spacing w:val="-9"/>
          <w:w w:val="101"/>
          <w:sz w:val="24"/>
          <w:szCs w:val="24"/>
        </w:rPr>
        <w:t>near</w:t>
      </w:r>
      <w:r w:rsidR="008A3C1D">
        <w:rPr>
          <w:rFonts w:eastAsia="Times New Roman"/>
          <w:color w:val="000000"/>
          <w:spacing w:val="-9"/>
          <w:w w:val="101"/>
          <w:sz w:val="24"/>
          <w:szCs w:val="24"/>
        </w:rPr>
        <w:t xml:space="preserve"> the </w:t>
      </w:r>
      <w:r w:rsidR="005B03ED">
        <w:rPr>
          <w:rFonts w:eastAsia="Times New Roman"/>
          <w:color w:val="000000"/>
          <w:spacing w:val="-9"/>
          <w:w w:val="101"/>
          <w:sz w:val="24"/>
          <w:szCs w:val="24"/>
        </w:rPr>
        <w:t>entrance of the LRC</w:t>
      </w:r>
      <w:r w:rsidR="008A3C1D">
        <w:rPr>
          <w:rFonts w:eastAsia="Times New Roman"/>
          <w:color w:val="000000"/>
          <w:spacing w:val="-9"/>
          <w:w w:val="101"/>
          <w:sz w:val="24"/>
          <w:szCs w:val="24"/>
        </w:rPr>
        <w:t xml:space="preserve">. If a </w:t>
      </w:r>
      <w:r w:rsidR="008A3C1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faculty member requests assistance, have that person contact 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 w:rsidR="008A3C1D">
        <w:rPr>
          <w:rFonts w:eastAsia="Times New Roman"/>
          <w:color w:val="000000"/>
          <w:spacing w:val="-4"/>
          <w:w w:val="101"/>
          <w:sz w:val="24"/>
          <w:szCs w:val="24"/>
        </w:rPr>
        <w:t>.</w:t>
      </w:r>
    </w:p>
    <w:p w14:paraId="06D4BC0F" w14:textId="77777777" w:rsidR="006F2483" w:rsidRPr="005B03ED" w:rsidRDefault="008A3C1D" w:rsidP="005B03ED">
      <w:pPr>
        <w:pStyle w:val="ListParagraph"/>
        <w:numPr>
          <w:ilvl w:val="0"/>
          <w:numId w:val="15"/>
        </w:numPr>
        <w:shd w:val="clear" w:color="auto" w:fill="FFFFFF"/>
        <w:tabs>
          <w:tab w:val="left" w:pos="955"/>
        </w:tabs>
        <w:spacing w:before="254"/>
        <w:rPr>
          <w:b/>
        </w:rPr>
      </w:pPr>
      <w:r w:rsidRPr="005B03ED">
        <w:rPr>
          <w:b/>
          <w:bCs/>
          <w:color w:val="000000"/>
          <w:spacing w:val="7"/>
          <w:w w:val="101"/>
          <w:sz w:val="24"/>
          <w:szCs w:val="24"/>
        </w:rPr>
        <w:t>Software and Hardware</w:t>
      </w:r>
    </w:p>
    <w:p w14:paraId="06D4BC10" w14:textId="77777777" w:rsidR="006F2483" w:rsidRDefault="008A3C1D">
      <w:pPr>
        <w:shd w:val="clear" w:color="auto" w:fill="FFFFFF"/>
        <w:spacing w:before="67" w:line="274" w:lineRule="exact"/>
        <w:ind w:left="648" w:right="538"/>
        <w:rPr>
          <w:color w:val="000000"/>
          <w:spacing w:val="-2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A list of software and hardware available in the LRC is posted outside the </w:t>
      </w:r>
      <w:r>
        <w:rPr>
          <w:color w:val="000000"/>
          <w:spacing w:val="-2"/>
          <w:w w:val="101"/>
          <w:sz w:val="24"/>
          <w:szCs w:val="24"/>
        </w:rPr>
        <w:t>door of the Faculty Development Lab and on the LRC web site.</w:t>
      </w:r>
    </w:p>
    <w:p w14:paraId="06D4BC11" w14:textId="77777777" w:rsidR="005B03ED" w:rsidRDefault="005B03ED">
      <w:pPr>
        <w:shd w:val="clear" w:color="auto" w:fill="FFFFFF"/>
        <w:spacing w:before="67" w:line="274" w:lineRule="exact"/>
        <w:ind w:left="648" w:right="538"/>
      </w:pPr>
    </w:p>
    <w:p w14:paraId="06D4BC12" w14:textId="77777777" w:rsidR="006F2483" w:rsidRDefault="008A3C1D">
      <w:pPr>
        <w:shd w:val="clear" w:color="auto" w:fill="FFFFFF"/>
        <w:ind w:left="86"/>
      </w:pPr>
      <w:r>
        <w:rPr>
          <w:b/>
          <w:bCs/>
          <w:color w:val="000000"/>
          <w:spacing w:val="1"/>
          <w:sz w:val="32"/>
          <w:szCs w:val="32"/>
        </w:rPr>
        <w:t>VII. Frequently Asked Questions from Faculty</w:t>
      </w:r>
    </w:p>
    <w:p w14:paraId="06D4BC13" w14:textId="77777777" w:rsidR="006F2483" w:rsidRDefault="008A3C1D" w:rsidP="005B03ED">
      <w:pPr>
        <w:pStyle w:val="ListParagraph"/>
        <w:numPr>
          <w:ilvl w:val="0"/>
          <w:numId w:val="19"/>
        </w:numPr>
        <w:shd w:val="clear" w:color="auto" w:fill="FFFFFF"/>
        <w:spacing w:before="230"/>
      </w:pPr>
      <w:r w:rsidRPr="005B03ED">
        <w:rPr>
          <w:b/>
          <w:bCs/>
          <w:color w:val="000000"/>
          <w:spacing w:val="1"/>
          <w:sz w:val="26"/>
          <w:szCs w:val="26"/>
        </w:rPr>
        <w:t>Can I reserve the LRC?</w:t>
      </w:r>
    </w:p>
    <w:p w14:paraId="06D4BC14" w14:textId="77777777" w:rsidR="005B03ED" w:rsidRDefault="008A3C1D" w:rsidP="005B03ED">
      <w:pPr>
        <w:shd w:val="clear" w:color="auto" w:fill="FFFFFF"/>
        <w:spacing w:before="72" w:line="264" w:lineRule="exact"/>
        <w:ind w:left="787" w:right="1613"/>
        <w:rPr>
          <w:b/>
          <w:bCs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4"/>
          <w:szCs w:val="24"/>
        </w:rPr>
        <w:t xml:space="preserve">LRC reservations and request should be directed to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 w:rsidR="005B03ED">
        <w:rPr>
          <w:b/>
          <w:bCs/>
          <w:color w:val="000000"/>
          <w:spacing w:val="-2"/>
          <w:sz w:val="26"/>
          <w:szCs w:val="26"/>
        </w:rPr>
        <w:t xml:space="preserve"> </w:t>
      </w:r>
    </w:p>
    <w:p w14:paraId="06D4BC15" w14:textId="77777777" w:rsidR="005B03ED" w:rsidRDefault="005B03ED" w:rsidP="005B03ED">
      <w:pPr>
        <w:shd w:val="clear" w:color="auto" w:fill="FFFFFF"/>
        <w:spacing w:before="72" w:line="264" w:lineRule="exact"/>
        <w:ind w:left="787" w:right="1613"/>
        <w:rPr>
          <w:b/>
          <w:bCs/>
          <w:color w:val="000000"/>
          <w:spacing w:val="-2"/>
          <w:sz w:val="26"/>
          <w:szCs w:val="26"/>
        </w:rPr>
      </w:pPr>
    </w:p>
    <w:p w14:paraId="06D4BC16" w14:textId="77777777" w:rsidR="006F2483" w:rsidRDefault="008A3C1D" w:rsidP="005B03ED">
      <w:pPr>
        <w:pStyle w:val="ListParagraph"/>
        <w:numPr>
          <w:ilvl w:val="0"/>
          <w:numId w:val="19"/>
        </w:numPr>
        <w:shd w:val="clear" w:color="auto" w:fill="FFFFFF"/>
        <w:spacing w:before="72" w:line="264" w:lineRule="exact"/>
        <w:ind w:right="28"/>
      </w:pPr>
      <w:r w:rsidRPr="005B03ED">
        <w:rPr>
          <w:b/>
          <w:bCs/>
          <w:color w:val="000000"/>
          <w:spacing w:val="-2"/>
          <w:sz w:val="26"/>
          <w:szCs w:val="26"/>
        </w:rPr>
        <w:t xml:space="preserve">Can I check out the yellow boom box and/or the </w:t>
      </w:r>
      <w:r w:rsidR="005B03ED">
        <w:rPr>
          <w:b/>
          <w:bCs/>
          <w:color w:val="000000"/>
          <w:spacing w:val="-2"/>
          <w:sz w:val="26"/>
          <w:szCs w:val="26"/>
        </w:rPr>
        <w:t>o</w:t>
      </w:r>
      <w:r w:rsidRPr="005B03ED">
        <w:rPr>
          <w:b/>
          <w:bCs/>
          <w:color w:val="000000"/>
          <w:spacing w:val="-2"/>
          <w:sz w:val="26"/>
          <w:szCs w:val="26"/>
        </w:rPr>
        <w:t xml:space="preserve">verhead </w:t>
      </w:r>
      <w:r w:rsidRPr="005B03ED">
        <w:rPr>
          <w:b/>
          <w:bCs/>
          <w:color w:val="000000"/>
          <w:spacing w:val="-3"/>
          <w:sz w:val="26"/>
          <w:szCs w:val="26"/>
        </w:rPr>
        <w:t>projector?</w:t>
      </w:r>
    </w:p>
    <w:p w14:paraId="06D4BC17" w14:textId="77777777" w:rsidR="006F2483" w:rsidRDefault="008A3C1D" w:rsidP="005B03ED">
      <w:pPr>
        <w:shd w:val="clear" w:color="auto" w:fill="FFFFFF"/>
        <w:tabs>
          <w:tab w:val="left" w:pos="9470"/>
        </w:tabs>
        <w:spacing w:before="19" w:line="269" w:lineRule="exact"/>
        <w:ind w:left="773"/>
      </w:pPr>
      <w:r>
        <w:rPr>
          <w:color w:val="000000"/>
          <w:spacing w:val="14"/>
          <w:sz w:val="24"/>
          <w:szCs w:val="24"/>
        </w:rPr>
        <w:t>The boom box and overhead projector are available in the Fac</w:t>
      </w:r>
      <w:r w:rsidR="00B65D36">
        <w:rPr>
          <w:color w:val="000000"/>
          <w:spacing w:val="14"/>
          <w:sz w:val="24"/>
          <w:szCs w:val="24"/>
        </w:rPr>
        <w:t>ulty</w:t>
      </w:r>
      <w:r>
        <w:rPr>
          <w:color w:val="000000"/>
          <w:spacing w:val="14"/>
          <w:sz w:val="24"/>
          <w:szCs w:val="24"/>
        </w:rPr>
        <w:t xml:space="preserve"> Dev</w:t>
      </w:r>
      <w:r w:rsidR="00B65D36">
        <w:rPr>
          <w:color w:val="000000"/>
          <w:spacing w:val="14"/>
          <w:sz w:val="24"/>
          <w:szCs w:val="24"/>
        </w:rPr>
        <w:t>elopment</w:t>
      </w:r>
      <w:r>
        <w:rPr>
          <w:color w:val="000000"/>
          <w:spacing w:val="14"/>
          <w:sz w:val="24"/>
          <w:szCs w:val="24"/>
        </w:rPr>
        <w:t xml:space="preserve"> Lab</w:t>
      </w:r>
      <w:r w:rsidR="005B03ED"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for self-checkout by faculty members. Each piece of equipment available </w:t>
      </w:r>
      <w:r>
        <w:rPr>
          <w:color w:val="000000"/>
          <w:sz w:val="24"/>
          <w:szCs w:val="24"/>
        </w:rPr>
        <w:t>for self-checkout has a separate log book. Faculty should write the date</w:t>
      </w:r>
      <w:r w:rsidR="005B03E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and time they check out the equipment and sign it in upon return.</w:t>
      </w:r>
    </w:p>
    <w:p w14:paraId="06D4BC18" w14:textId="77777777" w:rsidR="006F2483" w:rsidRDefault="008A3C1D" w:rsidP="005B03ED">
      <w:pPr>
        <w:pStyle w:val="ListParagraph"/>
        <w:numPr>
          <w:ilvl w:val="0"/>
          <w:numId w:val="19"/>
        </w:numPr>
        <w:shd w:val="clear" w:color="auto" w:fill="FFFFFF"/>
        <w:tabs>
          <w:tab w:val="left" w:pos="1090"/>
        </w:tabs>
        <w:spacing w:before="254"/>
      </w:pPr>
      <w:r w:rsidRPr="005B03ED">
        <w:rPr>
          <w:b/>
          <w:bCs/>
          <w:color w:val="000000"/>
          <w:spacing w:val="9"/>
          <w:sz w:val="24"/>
          <w:szCs w:val="24"/>
        </w:rPr>
        <w:t>Can I borrow the video camera or digital camera?</w:t>
      </w:r>
    </w:p>
    <w:p w14:paraId="06D4BC19" w14:textId="77777777" w:rsidR="006F2483" w:rsidRDefault="00B65D36">
      <w:pPr>
        <w:shd w:val="clear" w:color="auto" w:fill="FFFFFF"/>
        <w:spacing w:before="67" w:line="274" w:lineRule="exact"/>
        <w:ind w:left="754" w:right="1190"/>
      </w:pPr>
      <w:r>
        <w:rPr>
          <w:color w:val="000000"/>
          <w:spacing w:val="-1"/>
          <w:sz w:val="24"/>
          <w:szCs w:val="24"/>
        </w:rPr>
        <w:t xml:space="preserve">LRC Assistant can assist students and faculties access their Niners account and submit a meeting request. </w:t>
      </w:r>
      <w:r w:rsidR="008A3C1D">
        <w:rPr>
          <w:color w:val="000000"/>
          <w:spacing w:val="-1"/>
          <w:sz w:val="24"/>
          <w:szCs w:val="24"/>
        </w:rPr>
        <w:t xml:space="preserve">Camera reservations and request should be directed to Dr. </w:t>
      </w:r>
      <w:r>
        <w:rPr>
          <w:color w:val="000000"/>
          <w:spacing w:val="-1"/>
          <w:sz w:val="24"/>
          <w:szCs w:val="24"/>
        </w:rPr>
        <w:t>Plagwitz</w:t>
      </w:r>
      <w:r w:rsidR="008A3C1D">
        <w:rPr>
          <w:color w:val="000000"/>
          <w:spacing w:val="-1"/>
          <w:sz w:val="24"/>
          <w:szCs w:val="24"/>
        </w:rPr>
        <w:t xml:space="preserve"> or </w:t>
      </w:r>
      <w:r>
        <w:rPr>
          <w:color w:val="000000"/>
          <w:spacing w:val="2"/>
          <w:sz w:val="24"/>
          <w:szCs w:val="24"/>
        </w:rPr>
        <w:t>Patrick</w:t>
      </w:r>
      <w:r w:rsidR="008A3C1D">
        <w:rPr>
          <w:color w:val="000000"/>
          <w:spacing w:val="2"/>
          <w:sz w:val="24"/>
          <w:szCs w:val="24"/>
        </w:rPr>
        <w:t xml:space="preserve">. If they are unavailable, take a message. Include the </w:t>
      </w:r>
      <w:r w:rsidR="008A3C1D">
        <w:rPr>
          <w:color w:val="000000"/>
          <w:spacing w:val="-1"/>
          <w:sz w:val="24"/>
          <w:szCs w:val="24"/>
        </w:rPr>
        <w:t>instructor's name and time/date of the request.</w:t>
      </w:r>
    </w:p>
    <w:p w14:paraId="06D4BC1A" w14:textId="77777777" w:rsidR="006F2483" w:rsidRDefault="008A3C1D" w:rsidP="005B03ED">
      <w:pPr>
        <w:pStyle w:val="ListParagraph"/>
        <w:numPr>
          <w:ilvl w:val="0"/>
          <w:numId w:val="19"/>
        </w:numPr>
        <w:shd w:val="clear" w:color="auto" w:fill="FFFFFF"/>
        <w:tabs>
          <w:tab w:val="left" w:pos="1090"/>
        </w:tabs>
        <w:spacing w:before="259"/>
      </w:pPr>
      <w:r w:rsidRPr="005B03ED">
        <w:rPr>
          <w:b/>
          <w:bCs/>
          <w:color w:val="000000"/>
          <w:spacing w:val="9"/>
          <w:sz w:val="24"/>
          <w:szCs w:val="24"/>
        </w:rPr>
        <w:lastRenderedPageBreak/>
        <w:t>Will you scan a document for me?</w:t>
      </w:r>
    </w:p>
    <w:p w14:paraId="06D4BC1B" w14:textId="77777777" w:rsidR="006F2483" w:rsidRDefault="008A3C1D">
      <w:pPr>
        <w:shd w:val="clear" w:color="auto" w:fill="FFFFFF"/>
        <w:spacing w:before="58" w:line="274" w:lineRule="exact"/>
        <w:ind w:left="749" w:right="1651"/>
        <w:jc w:val="both"/>
      </w:pPr>
      <w:r>
        <w:rPr>
          <w:color w:val="000000"/>
          <w:spacing w:val="-1"/>
          <w:sz w:val="24"/>
          <w:szCs w:val="24"/>
        </w:rPr>
        <w:t xml:space="preserve">All project assistance, including scanning, needs to be arranged through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>
        <w:rPr>
          <w:color w:val="000000"/>
          <w:sz w:val="24"/>
          <w:szCs w:val="24"/>
        </w:rPr>
        <w:t xml:space="preserve">. Faculty members can leave the pages to be </w:t>
      </w:r>
      <w:r>
        <w:rPr>
          <w:color w:val="000000"/>
          <w:spacing w:val="-2"/>
          <w:sz w:val="24"/>
          <w:szCs w:val="24"/>
        </w:rPr>
        <w:t xml:space="preserve">scanned in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  <w:r w:rsidR="005B03E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mailbox or email</w:t>
      </w:r>
    </w:p>
    <w:p w14:paraId="06D4BC1C" w14:textId="77777777" w:rsidR="006F2483" w:rsidRDefault="00FB1203">
      <w:pPr>
        <w:shd w:val="clear" w:color="auto" w:fill="FFFFFF"/>
        <w:spacing w:before="5" w:line="274" w:lineRule="exact"/>
        <w:ind w:left="758"/>
        <w:rPr>
          <w:color w:val="000000"/>
          <w:spacing w:val="-2"/>
          <w:sz w:val="24"/>
          <w:szCs w:val="24"/>
        </w:rPr>
      </w:pPr>
      <w:hyperlink r:id="rId18" w:history="1">
        <w:r w:rsidR="00B65D36" w:rsidRPr="002F0460">
          <w:rPr>
            <w:rStyle w:val="Hyperlink"/>
            <w:spacing w:val="-2"/>
            <w:sz w:val="24"/>
            <w:szCs w:val="24"/>
          </w:rPr>
          <w:t>lrchelp@email.uncc.edu</w:t>
        </w:r>
      </w:hyperlink>
      <w:r w:rsidR="008A3C1D">
        <w:rPr>
          <w:color w:val="000000"/>
          <w:spacing w:val="-2"/>
          <w:sz w:val="24"/>
          <w:szCs w:val="24"/>
        </w:rPr>
        <w:t>.</w:t>
      </w:r>
    </w:p>
    <w:p w14:paraId="06D4BC1D" w14:textId="77777777" w:rsidR="00B65D36" w:rsidRDefault="00B65D36">
      <w:pPr>
        <w:shd w:val="clear" w:color="auto" w:fill="FFFFFF"/>
        <w:spacing w:before="5" w:line="274" w:lineRule="exact"/>
        <w:ind w:left="758"/>
        <w:rPr>
          <w:color w:val="000000"/>
          <w:spacing w:val="-2"/>
          <w:sz w:val="24"/>
          <w:szCs w:val="24"/>
        </w:rPr>
      </w:pPr>
    </w:p>
    <w:p w14:paraId="06D4BC1E" w14:textId="77777777" w:rsidR="00B65D36" w:rsidRDefault="00B65D36">
      <w:pPr>
        <w:shd w:val="clear" w:color="auto" w:fill="FFFFFF"/>
        <w:spacing w:before="5" w:line="274" w:lineRule="exact"/>
        <w:ind w:left="758"/>
      </w:pPr>
    </w:p>
    <w:p w14:paraId="06D4BC1F" w14:textId="77777777" w:rsidR="006F2483" w:rsidRDefault="008A3C1D" w:rsidP="005B03ED">
      <w:pPr>
        <w:pStyle w:val="ListParagraph"/>
        <w:numPr>
          <w:ilvl w:val="0"/>
          <w:numId w:val="19"/>
        </w:numPr>
        <w:shd w:val="clear" w:color="auto" w:fill="FFFFFF"/>
        <w:tabs>
          <w:tab w:val="left" w:pos="1090"/>
        </w:tabs>
        <w:spacing w:before="240" w:line="293" w:lineRule="exact"/>
        <w:ind w:right="1786"/>
      </w:pPr>
      <w:r w:rsidRPr="005B03ED">
        <w:rPr>
          <w:b/>
          <w:bCs/>
          <w:color w:val="000000"/>
          <w:spacing w:val="7"/>
          <w:sz w:val="24"/>
          <w:szCs w:val="24"/>
        </w:rPr>
        <w:t>Will you assist me with video editing, audio conversion,</w:t>
      </w:r>
      <w:r w:rsidRPr="005B03ED">
        <w:rPr>
          <w:b/>
          <w:bCs/>
          <w:color w:val="000000"/>
          <w:spacing w:val="7"/>
          <w:sz w:val="24"/>
          <w:szCs w:val="24"/>
        </w:rPr>
        <w:br/>
      </w:r>
      <w:r w:rsidRPr="005B03ED">
        <w:rPr>
          <w:b/>
          <w:bCs/>
          <w:color w:val="000000"/>
          <w:spacing w:val="9"/>
          <w:sz w:val="24"/>
          <w:szCs w:val="24"/>
        </w:rPr>
        <w:t>video conversion?</w:t>
      </w:r>
    </w:p>
    <w:p w14:paraId="06D4BC20" w14:textId="77777777" w:rsidR="006F2483" w:rsidRDefault="008A3C1D">
      <w:pPr>
        <w:shd w:val="clear" w:color="auto" w:fill="FFFFFF"/>
        <w:spacing w:before="58" w:line="274" w:lineRule="exact"/>
        <w:ind w:left="720" w:right="1190"/>
      </w:pPr>
      <w:r>
        <w:rPr>
          <w:color w:val="000000"/>
          <w:spacing w:val="-1"/>
          <w:sz w:val="24"/>
          <w:szCs w:val="24"/>
        </w:rPr>
        <w:t xml:space="preserve">All project assistance needs to be arranged through </w:t>
      </w:r>
      <w:r w:rsidR="005B03ED">
        <w:rPr>
          <w:rFonts w:eastAsia="Times New Roman"/>
          <w:color w:val="000000"/>
          <w:spacing w:val="-2"/>
          <w:w w:val="101"/>
          <w:sz w:val="24"/>
          <w:szCs w:val="24"/>
        </w:rPr>
        <w:t xml:space="preserve">Dr. </w:t>
      </w:r>
      <w:r w:rsidR="005B03ED">
        <w:rPr>
          <w:rFonts w:eastAsia="Times New Roman"/>
          <w:color w:val="000000"/>
          <w:spacing w:val="-4"/>
          <w:w w:val="101"/>
          <w:sz w:val="24"/>
          <w:szCs w:val="24"/>
        </w:rPr>
        <w:t>Plagwitz or Patrick</w:t>
      </w:r>
    </w:p>
    <w:p w14:paraId="06D4BC21" w14:textId="77777777" w:rsidR="006F2483" w:rsidRDefault="008A3C1D">
      <w:pPr>
        <w:shd w:val="clear" w:color="auto" w:fill="FFFFFF"/>
        <w:spacing w:before="250"/>
      </w:pPr>
      <w:r>
        <w:rPr>
          <w:b/>
          <w:bCs/>
          <w:color w:val="000000"/>
          <w:spacing w:val="1"/>
          <w:sz w:val="32"/>
          <w:szCs w:val="32"/>
        </w:rPr>
        <w:t>VIII. Frequently Asked Phone Questions</w:t>
      </w:r>
    </w:p>
    <w:p w14:paraId="06D4BC22" w14:textId="77777777" w:rsidR="006F2483" w:rsidRDefault="008A3C1D">
      <w:pPr>
        <w:shd w:val="clear" w:color="auto" w:fill="FFFFFF"/>
        <w:tabs>
          <w:tab w:val="left" w:pos="1056"/>
        </w:tabs>
        <w:spacing w:before="230"/>
        <w:ind w:left="706"/>
      </w:pPr>
      <w:r>
        <w:rPr>
          <w:b/>
          <w:bCs/>
          <w:color w:val="000000"/>
          <w:spacing w:val="-16"/>
          <w:sz w:val="26"/>
          <w:szCs w:val="26"/>
        </w:rPr>
        <w:t>a.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"/>
          <w:sz w:val="26"/>
          <w:szCs w:val="26"/>
        </w:rPr>
        <w:t>Can you help me register for a language class?</w:t>
      </w:r>
    </w:p>
    <w:p w14:paraId="06D4BC23" w14:textId="77777777" w:rsidR="006F2483" w:rsidRDefault="008A3C1D">
      <w:pPr>
        <w:shd w:val="clear" w:color="auto" w:fill="FFFFFF"/>
        <w:spacing w:before="58" w:line="274" w:lineRule="exact"/>
        <w:ind w:left="720" w:right="1190"/>
      </w:pPr>
      <w:r>
        <w:rPr>
          <w:color w:val="000000"/>
          <w:spacing w:val="-1"/>
          <w:sz w:val="24"/>
          <w:szCs w:val="24"/>
        </w:rPr>
        <w:t xml:space="preserve">Registration for language classes is handled by the main office. Contact: </w:t>
      </w:r>
      <w:r>
        <w:rPr>
          <w:color w:val="000000"/>
          <w:spacing w:val="-2"/>
          <w:sz w:val="24"/>
          <w:szCs w:val="24"/>
        </w:rPr>
        <w:t>704-687-8754 to speak with Bonnie Thomas, the departmental secretary.</w:t>
      </w:r>
    </w:p>
    <w:p w14:paraId="06D4BC24" w14:textId="77777777" w:rsidR="006F2483" w:rsidRDefault="008A3C1D">
      <w:pPr>
        <w:shd w:val="clear" w:color="auto" w:fill="FFFFFF"/>
        <w:tabs>
          <w:tab w:val="left" w:pos="1056"/>
        </w:tabs>
        <w:spacing w:before="259"/>
        <w:ind w:left="706"/>
      </w:pPr>
      <w:r>
        <w:rPr>
          <w:b/>
          <w:bCs/>
          <w:color w:val="000000"/>
          <w:spacing w:val="-11"/>
          <w:sz w:val="24"/>
          <w:szCs w:val="24"/>
        </w:rPr>
        <w:t>b.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0"/>
          <w:sz w:val="24"/>
          <w:szCs w:val="24"/>
        </w:rPr>
        <w:t>I need to take a placement test. Where do I go?</w:t>
      </w:r>
    </w:p>
    <w:p w14:paraId="06D4BC25" w14:textId="77777777" w:rsidR="006F2483" w:rsidRDefault="008A3C1D">
      <w:pPr>
        <w:shd w:val="clear" w:color="auto" w:fill="FFFFFF"/>
        <w:spacing w:before="62" w:line="274" w:lineRule="exact"/>
        <w:ind w:left="710" w:right="1190"/>
      </w:pPr>
      <w:r>
        <w:rPr>
          <w:color w:val="000000"/>
          <w:spacing w:val="-1"/>
          <w:sz w:val="24"/>
          <w:szCs w:val="24"/>
        </w:rPr>
        <w:t xml:space="preserve">Bonnie Thomas, Languages &amp; Cultures Studies departmental secretary, </w:t>
      </w:r>
      <w:r>
        <w:rPr>
          <w:color w:val="000000"/>
          <w:sz w:val="24"/>
          <w:szCs w:val="24"/>
        </w:rPr>
        <w:t xml:space="preserve">manages the placement tests. She is in the main office, COED 427. Her </w:t>
      </w:r>
      <w:r>
        <w:rPr>
          <w:color w:val="000000"/>
          <w:spacing w:val="3"/>
          <w:sz w:val="24"/>
          <w:szCs w:val="24"/>
        </w:rPr>
        <w:t>phone # is: 7-8754. Her email is: bithomas@email.uncc.edu</w:t>
      </w:r>
    </w:p>
    <w:p w14:paraId="06D4BC26" w14:textId="77777777" w:rsidR="006F2483" w:rsidRDefault="008A3C1D">
      <w:pPr>
        <w:shd w:val="clear" w:color="auto" w:fill="FFFFFF"/>
        <w:tabs>
          <w:tab w:val="left" w:pos="1056"/>
        </w:tabs>
        <w:spacing w:before="259"/>
        <w:ind w:left="706"/>
      </w:pPr>
      <w:r>
        <w:rPr>
          <w:b/>
          <w:bCs/>
          <w:color w:val="000000"/>
          <w:spacing w:val="-12"/>
          <w:sz w:val="24"/>
          <w:szCs w:val="24"/>
        </w:rPr>
        <w:t>c.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9"/>
          <w:sz w:val="24"/>
          <w:szCs w:val="24"/>
        </w:rPr>
        <w:t>Do you offer translation services?</w:t>
      </w:r>
    </w:p>
    <w:p w14:paraId="06D4BC27" w14:textId="77777777" w:rsidR="006F2483" w:rsidRDefault="008A3C1D" w:rsidP="00B65D36">
      <w:pPr>
        <w:shd w:val="clear" w:color="auto" w:fill="FFFFFF"/>
        <w:spacing w:before="53" w:line="278" w:lineRule="exact"/>
        <w:ind w:left="682" w:right="1190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LRC staff does not assist with translation. Persons needing </w:t>
      </w:r>
      <w:r>
        <w:rPr>
          <w:color w:val="000000"/>
          <w:spacing w:val="-1"/>
          <w:sz w:val="24"/>
          <w:szCs w:val="24"/>
        </w:rPr>
        <w:t>assistance with translation should visit the website of the Carolina Association of Translators and Interpreters, a professional organization of</w:t>
      </w:r>
      <w:r w:rsidR="00B65D36">
        <w:t xml:space="preserve"> </w:t>
      </w:r>
      <w:r w:rsidR="00B65D36">
        <w:rPr>
          <w:color w:val="000000"/>
          <w:spacing w:val="-1"/>
          <w:sz w:val="24"/>
          <w:szCs w:val="24"/>
        </w:rPr>
        <w:t xml:space="preserve">translators and interpreters, to find a translator or interpreter. The URL is: </w:t>
      </w:r>
      <w:r w:rsidR="00B65D36">
        <w:rPr>
          <w:color w:val="000000"/>
          <w:spacing w:val="-1"/>
          <w:sz w:val="24"/>
          <w:szCs w:val="24"/>
          <w:u w:val="single"/>
        </w:rPr>
        <w:t>http://catiweb.org/</w:t>
      </w:r>
    </w:p>
    <w:p w14:paraId="06D4BC28" w14:textId="77777777" w:rsidR="00B65D36" w:rsidRDefault="00B65D36" w:rsidP="00B65D36">
      <w:pPr>
        <w:shd w:val="clear" w:color="auto" w:fill="FFFFFF"/>
        <w:spacing w:before="53" w:line="278" w:lineRule="exact"/>
        <w:ind w:left="682" w:right="1190"/>
        <w:rPr>
          <w:color w:val="000000"/>
          <w:spacing w:val="-1"/>
          <w:sz w:val="24"/>
          <w:szCs w:val="24"/>
          <w:u w:val="single"/>
        </w:rPr>
      </w:pPr>
    </w:p>
    <w:p w14:paraId="06D4BC29" w14:textId="77777777" w:rsidR="00B65D36" w:rsidRDefault="00B65D36" w:rsidP="00B65D36">
      <w:pPr>
        <w:shd w:val="clear" w:color="auto" w:fill="FFFFFF"/>
        <w:spacing w:before="240"/>
      </w:pPr>
      <w:r>
        <w:rPr>
          <w:b/>
          <w:bCs/>
          <w:color w:val="000000"/>
          <w:spacing w:val="1"/>
          <w:sz w:val="32"/>
          <w:szCs w:val="32"/>
        </w:rPr>
        <w:t>IX. Important Phone Numbers</w:t>
      </w:r>
    </w:p>
    <w:p w14:paraId="06D4BC2A" w14:textId="77777777" w:rsidR="00B65D36" w:rsidRDefault="00B65D36" w:rsidP="00B81BF1">
      <w:pPr>
        <w:pStyle w:val="ListParagraph"/>
        <w:numPr>
          <w:ilvl w:val="0"/>
          <w:numId w:val="33"/>
        </w:numPr>
        <w:shd w:val="clear" w:color="auto" w:fill="FFFFFF"/>
        <w:tabs>
          <w:tab w:val="left" w:pos="1070"/>
        </w:tabs>
        <w:spacing w:before="250"/>
      </w:pPr>
      <w:r w:rsidRPr="00B81BF1">
        <w:rPr>
          <w:b/>
          <w:bCs/>
          <w:color w:val="000000"/>
          <w:spacing w:val="8"/>
          <w:sz w:val="24"/>
          <w:szCs w:val="24"/>
        </w:rPr>
        <w:t>Campus Police</w:t>
      </w:r>
    </w:p>
    <w:p w14:paraId="06D4BC2B" w14:textId="77777777" w:rsidR="004A48A6" w:rsidRDefault="00B65D36" w:rsidP="00B65D36">
      <w:pPr>
        <w:shd w:val="clear" w:color="auto" w:fill="FFFFFF"/>
        <w:spacing w:before="58" w:line="278" w:lineRule="exact"/>
        <w:ind w:left="710" w:right="322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Campus Police emergency: 7-2200 </w:t>
      </w:r>
    </w:p>
    <w:p w14:paraId="06D4BC2C" w14:textId="77777777" w:rsidR="00B65D36" w:rsidRDefault="00B65D36" w:rsidP="00B65D36">
      <w:pPr>
        <w:shd w:val="clear" w:color="auto" w:fill="FFFFFF"/>
        <w:spacing w:before="58" w:line="278" w:lineRule="exact"/>
        <w:ind w:left="710" w:right="3226"/>
      </w:pPr>
      <w:r>
        <w:rPr>
          <w:color w:val="000000"/>
          <w:spacing w:val="-3"/>
          <w:sz w:val="24"/>
          <w:szCs w:val="24"/>
        </w:rPr>
        <w:t>Campus Police non-emergency: 7-2282</w:t>
      </w:r>
    </w:p>
    <w:p w14:paraId="06D4BC2D" w14:textId="77777777" w:rsidR="00B65D36" w:rsidRDefault="00B65D36" w:rsidP="00B81BF1">
      <w:pPr>
        <w:pStyle w:val="ListParagraph"/>
        <w:numPr>
          <w:ilvl w:val="0"/>
          <w:numId w:val="33"/>
        </w:numPr>
        <w:shd w:val="clear" w:color="auto" w:fill="FFFFFF"/>
        <w:tabs>
          <w:tab w:val="left" w:pos="1070"/>
        </w:tabs>
        <w:spacing w:before="264"/>
      </w:pPr>
      <w:r w:rsidRPr="00B81BF1">
        <w:rPr>
          <w:b/>
          <w:bCs/>
          <w:color w:val="000000"/>
          <w:spacing w:val="9"/>
          <w:sz w:val="24"/>
          <w:szCs w:val="24"/>
        </w:rPr>
        <w:t>Languages and Culture Studies Department Main Office</w:t>
      </w:r>
    </w:p>
    <w:p w14:paraId="06D4BC2E" w14:textId="77777777" w:rsidR="00B65D36" w:rsidRDefault="00B65D36" w:rsidP="00B65D36">
      <w:pPr>
        <w:shd w:val="clear" w:color="auto" w:fill="FFFFFF"/>
        <w:spacing w:before="38" w:line="278" w:lineRule="exact"/>
        <w:ind w:left="696" w:right="6451"/>
      </w:pPr>
      <w:r>
        <w:rPr>
          <w:color w:val="000000"/>
          <w:spacing w:val="-5"/>
          <w:sz w:val="24"/>
          <w:szCs w:val="24"/>
        </w:rPr>
        <w:t>COED 427</w:t>
      </w:r>
      <w:r w:rsidR="00512485">
        <w:rPr>
          <w:color w:val="000000"/>
          <w:spacing w:val="-5"/>
          <w:sz w:val="24"/>
          <w:szCs w:val="24"/>
        </w:rPr>
        <w:t xml:space="preserve">: </w:t>
      </w:r>
      <w:r>
        <w:rPr>
          <w:color w:val="000000"/>
          <w:spacing w:val="-5"/>
          <w:sz w:val="24"/>
          <w:szCs w:val="24"/>
        </w:rPr>
        <w:t xml:space="preserve"> 7-8754</w:t>
      </w:r>
    </w:p>
    <w:p w14:paraId="06D4BC2F" w14:textId="77777777" w:rsidR="00B81BF1" w:rsidRPr="00B81BF1" w:rsidRDefault="00B65D36" w:rsidP="00B81BF1">
      <w:pPr>
        <w:pStyle w:val="ListParagraph"/>
        <w:numPr>
          <w:ilvl w:val="0"/>
          <w:numId w:val="37"/>
        </w:numPr>
        <w:shd w:val="clear" w:color="auto" w:fill="FFFFFF"/>
        <w:tabs>
          <w:tab w:val="left" w:pos="974"/>
        </w:tabs>
        <w:spacing w:before="230"/>
      </w:pPr>
      <w:r w:rsidRPr="00B81BF1">
        <w:rPr>
          <w:b/>
          <w:bCs/>
          <w:color w:val="000000"/>
          <w:spacing w:val="7"/>
          <w:sz w:val="24"/>
          <w:szCs w:val="24"/>
        </w:rPr>
        <w:t>G</w:t>
      </w:r>
      <w:r w:rsidR="004A48A6" w:rsidRPr="00B81BF1">
        <w:rPr>
          <w:b/>
          <w:bCs/>
          <w:color w:val="000000"/>
          <w:spacing w:val="7"/>
          <w:sz w:val="24"/>
          <w:szCs w:val="24"/>
        </w:rPr>
        <w:t>eneral Computing Assistance (for</w:t>
      </w:r>
      <w:r w:rsidRPr="00B81BF1">
        <w:rPr>
          <w:b/>
          <w:bCs/>
          <w:color w:val="000000"/>
          <w:spacing w:val="7"/>
          <w:sz w:val="24"/>
          <w:szCs w:val="24"/>
        </w:rPr>
        <w:t xml:space="preserve"> Faculty Only)</w:t>
      </w:r>
    </w:p>
    <w:p w14:paraId="06D4BC30" w14:textId="77777777" w:rsidR="00B65D36" w:rsidRDefault="00B65D36" w:rsidP="00B81BF1">
      <w:pPr>
        <w:pStyle w:val="ListParagraph"/>
        <w:numPr>
          <w:ilvl w:val="2"/>
          <w:numId w:val="37"/>
        </w:numPr>
        <w:shd w:val="clear" w:color="auto" w:fill="FFFFFF"/>
        <w:tabs>
          <w:tab w:val="left" w:pos="974"/>
        </w:tabs>
        <w:spacing w:before="230"/>
      </w:pPr>
      <w:r w:rsidRPr="00B81BF1">
        <w:rPr>
          <w:i/>
          <w:iCs/>
          <w:color w:val="000000"/>
          <w:spacing w:val="-1"/>
          <w:sz w:val="24"/>
          <w:szCs w:val="24"/>
        </w:rPr>
        <w:t xml:space="preserve">General Computing Assistance </w:t>
      </w:r>
      <w:r w:rsidRPr="00B81BF1">
        <w:rPr>
          <w:color w:val="000000"/>
          <w:spacing w:val="-1"/>
          <w:sz w:val="24"/>
          <w:szCs w:val="24"/>
        </w:rPr>
        <w:t>(Email, Novell, MS Office, Printing, etc.)</w:t>
      </w:r>
    </w:p>
    <w:p w14:paraId="06D4BC31" w14:textId="77777777" w:rsidR="00B65D36" w:rsidRDefault="004A48A6" w:rsidP="00B81BF1">
      <w:pPr>
        <w:shd w:val="clear" w:color="auto" w:fill="FFFFFF"/>
        <w:spacing w:line="278" w:lineRule="exact"/>
        <w:ind w:left="1942" w:firstLine="218"/>
      </w:pPr>
      <w:r>
        <w:rPr>
          <w:color w:val="000000"/>
          <w:spacing w:val="-2"/>
          <w:sz w:val="24"/>
          <w:szCs w:val="24"/>
        </w:rPr>
        <w:t>7-55</w:t>
      </w:r>
      <w:r w:rsidR="00B65D36">
        <w:rPr>
          <w:color w:val="000000"/>
          <w:spacing w:val="-2"/>
          <w:sz w:val="24"/>
          <w:szCs w:val="24"/>
        </w:rPr>
        <w:t>00 (option 1)</w:t>
      </w:r>
    </w:p>
    <w:p w14:paraId="06D4BC32" w14:textId="77777777" w:rsidR="00B65D36" w:rsidRDefault="00B65D36" w:rsidP="00B81BF1">
      <w:pPr>
        <w:shd w:val="clear" w:color="auto" w:fill="FFFFFF"/>
        <w:spacing w:line="278" w:lineRule="exact"/>
        <w:ind w:left="2160"/>
      </w:pPr>
      <w:r>
        <w:rPr>
          <w:color w:val="000000"/>
          <w:spacing w:val="-2"/>
          <w:sz w:val="24"/>
          <w:szCs w:val="24"/>
        </w:rPr>
        <w:t>Email: help@email.uncc.edu</w:t>
      </w:r>
    </w:p>
    <w:p w14:paraId="06D4BC33" w14:textId="77777777" w:rsidR="00B65D36" w:rsidRDefault="00B65D36" w:rsidP="00B81BF1">
      <w:pPr>
        <w:shd w:val="clear" w:color="auto" w:fill="FFFFFF"/>
        <w:spacing w:line="278" w:lineRule="exact"/>
        <w:ind w:left="2141"/>
      </w:pPr>
      <w:r>
        <w:rPr>
          <w:color w:val="000000"/>
          <w:spacing w:val="-1"/>
          <w:sz w:val="24"/>
          <w:szCs w:val="24"/>
        </w:rPr>
        <w:t xml:space="preserve">Web: </w:t>
      </w:r>
      <w:r>
        <w:rPr>
          <w:color w:val="000000"/>
          <w:spacing w:val="-1"/>
          <w:sz w:val="24"/>
          <w:szCs w:val="24"/>
          <w:u w:val="single"/>
        </w:rPr>
        <w:t>http://magic.uncc.edu</w:t>
      </w:r>
    </w:p>
    <w:p w14:paraId="06D4BC34" w14:textId="77777777" w:rsidR="00B65D36" w:rsidRDefault="00B65D36" w:rsidP="00B81BF1">
      <w:pPr>
        <w:pStyle w:val="ListParagraph"/>
        <w:numPr>
          <w:ilvl w:val="0"/>
          <w:numId w:val="42"/>
        </w:numPr>
        <w:shd w:val="clear" w:color="auto" w:fill="FFFFFF"/>
        <w:spacing w:before="274" w:line="274" w:lineRule="exact"/>
      </w:pPr>
      <w:r w:rsidRPr="00B81BF1">
        <w:rPr>
          <w:i/>
          <w:iCs/>
          <w:color w:val="000000"/>
          <w:sz w:val="24"/>
          <w:szCs w:val="24"/>
        </w:rPr>
        <w:t>Assistance with Office Telephone Problems</w:t>
      </w:r>
    </w:p>
    <w:p w14:paraId="06D4BC35" w14:textId="77777777" w:rsidR="00B65D36" w:rsidRDefault="00B65D36" w:rsidP="00B81BF1">
      <w:pPr>
        <w:shd w:val="clear" w:color="auto" w:fill="FFFFFF"/>
        <w:spacing w:line="274" w:lineRule="exact"/>
        <w:ind w:left="2160"/>
      </w:pPr>
      <w:r>
        <w:rPr>
          <w:color w:val="000000"/>
          <w:spacing w:val="-3"/>
          <w:sz w:val="24"/>
          <w:szCs w:val="24"/>
        </w:rPr>
        <w:t>Help Center</w:t>
      </w:r>
    </w:p>
    <w:p w14:paraId="06D4BC36" w14:textId="77777777" w:rsidR="00B65D36" w:rsidRDefault="004A48A6" w:rsidP="00B81BF1">
      <w:pPr>
        <w:shd w:val="clear" w:color="auto" w:fill="FFFFFF"/>
        <w:spacing w:line="274" w:lineRule="exact"/>
        <w:ind w:left="2145"/>
      </w:pPr>
      <w:r>
        <w:rPr>
          <w:color w:val="000000"/>
          <w:spacing w:val="-2"/>
          <w:sz w:val="24"/>
          <w:szCs w:val="24"/>
        </w:rPr>
        <w:t>7-55</w:t>
      </w:r>
      <w:r w:rsidR="00B65D36">
        <w:rPr>
          <w:color w:val="000000"/>
          <w:spacing w:val="-2"/>
          <w:sz w:val="24"/>
          <w:szCs w:val="24"/>
        </w:rPr>
        <w:t>00 (option 2)</w:t>
      </w:r>
    </w:p>
    <w:p w14:paraId="06D4BC37" w14:textId="77777777" w:rsidR="00B65D36" w:rsidRDefault="00B65D36" w:rsidP="00B81BF1">
      <w:pPr>
        <w:shd w:val="clear" w:color="auto" w:fill="FFFFFF"/>
        <w:spacing w:line="274" w:lineRule="exact"/>
        <w:ind w:left="2155"/>
      </w:pPr>
      <w:r>
        <w:rPr>
          <w:color w:val="000000"/>
          <w:spacing w:val="-2"/>
          <w:sz w:val="24"/>
          <w:szCs w:val="24"/>
        </w:rPr>
        <w:lastRenderedPageBreak/>
        <w:t>Email: help@email.uncc.edu</w:t>
      </w:r>
    </w:p>
    <w:p w14:paraId="06D4BC38" w14:textId="77777777" w:rsidR="00B65D36" w:rsidRDefault="00B65D36" w:rsidP="00B81BF1">
      <w:pPr>
        <w:shd w:val="clear" w:color="auto" w:fill="FFFFFF"/>
        <w:spacing w:line="274" w:lineRule="exact"/>
        <w:ind w:left="2131"/>
      </w:pPr>
      <w:r>
        <w:rPr>
          <w:color w:val="000000"/>
          <w:spacing w:val="-1"/>
          <w:sz w:val="24"/>
          <w:szCs w:val="24"/>
        </w:rPr>
        <w:t>Web: htt</w:t>
      </w:r>
      <w:r>
        <w:rPr>
          <w:color w:val="000000"/>
          <w:spacing w:val="-1"/>
          <w:sz w:val="24"/>
          <w:szCs w:val="24"/>
          <w:u w:val="single"/>
        </w:rPr>
        <w:t>p://magic.un</w:t>
      </w:r>
      <w:r>
        <w:rPr>
          <w:color w:val="000000"/>
          <w:spacing w:val="-1"/>
          <w:sz w:val="24"/>
          <w:szCs w:val="24"/>
        </w:rPr>
        <w:t>cc.edu</w:t>
      </w:r>
    </w:p>
    <w:p w14:paraId="06D4BC39" w14:textId="77777777" w:rsidR="00B65D36" w:rsidRDefault="00B65D36" w:rsidP="00B81BF1">
      <w:pPr>
        <w:pStyle w:val="ListParagraph"/>
        <w:numPr>
          <w:ilvl w:val="2"/>
          <w:numId w:val="37"/>
        </w:numPr>
        <w:shd w:val="clear" w:color="auto" w:fill="FFFFFF"/>
        <w:spacing w:before="283" w:line="274" w:lineRule="exact"/>
      </w:pPr>
      <w:r w:rsidRPr="00B81BF1">
        <w:rPr>
          <w:i/>
          <w:iCs/>
          <w:color w:val="000000"/>
          <w:spacing w:val="-1"/>
          <w:sz w:val="24"/>
          <w:szCs w:val="24"/>
        </w:rPr>
        <w:t xml:space="preserve">Classroom Issues </w:t>
      </w:r>
      <w:r w:rsidRPr="00B81BF1">
        <w:rPr>
          <w:color w:val="000000"/>
          <w:spacing w:val="-1"/>
          <w:sz w:val="24"/>
          <w:szCs w:val="24"/>
        </w:rPr>
        <w:t>(furniture, projectors, TEC podium, multimedia, etc.)</w:t>
      </w:r>
    </w:p>
    <w:p w14:paraId="06D4BC3A" w14:textId="77777777" w:rsidR="00B65D36" w:rsidRDefault="00B65D36" w:rsidP="00B81BF1">
      <w:pPr>
        <w:shd w:val="clear" w:color="auto" w:fill="FFFFFF"/>
        <w:spacing w:line="274" w:lineRule="exact"/>
        <w:ind w:left="2160"/>
      </w:pPr>
      <w:r>
        <w:rPr>
          <w:color w:val="000000"/>
          <w:spacing w:val="-1"/>
          <w:sz w:val="24"/>
          <w:szCs w:val="24"/>
        </w:rPr>
        <w:t>Office of Classroom Support</w:t>
      </w:r>
    </w:p>
    <w:p w14:paraId="06D4BC3B" w14:textId="77777777" w:rsidR="00B65D36" w:rsidRDefault="004A48A6" w:rsidP="00B81BF1">
      <w:pPr>
        <w:shd w:val="clear" w:color="auto" w:fill="FFFFFF"/>
        <w:spacing w:line="274" w:lineRule="exact"/>
        <w:ind w:left="2160"/>
      </w:pPr>
      <w:r>
        <w:rPr>
          <w:color w:val="000000"/>
          <w:spacing w:val="-2"/>
          <w:sz w:val="24"/>
          <w:szCs w:val="24"/>
        </w:rPr>
        <w:t>7-55</w:t>
      </w:r>
      <w:r w:rsidR="00B65D36">
        <w:rPr>
          <w:color w:val="000000"/>
          <w:spacing w:val="-2"/>
          <w:sz w:val="24"/>
          <w:szCs w:val="24"/>
        </w:rPr>
        <w:t>00 (option 3)</w:t>
      </w:r>
    </w:p>
    <w:p w14:paraId="06D4BC3C" w14:textId="77777777" w:rsidR="00512485" w:rsidRDefault="00B65D36" w:rsidP="00B81BF1">
      <w:pPr>
        <w:shd w:val="clear" w:color="auto" w:fill="FFFFFF"/>
        <w:spacing w:line="274" w:lineRule="exact"/>
        <w:ind w:left="2160"/>
      </w:pPr>
      <w:r>
        <w:rPr>
          <w:color w:val="000000"/>
          <w:spacing w:val="3"/>
          <w:sz w:val="24"/>
          <w:szCs w:val="24"/>
        </w:rPr>
        <w:t>Email:</w:t>
      </w:r>
      <w:r w:rsidR="00512485">
        <w:rPr>
          <w:color w:val="000000"/>
          <w:spacing w:val="3"/>
          <w:sz w:val="24"/>
          <w:szCs w:val="24"/>
        </w:rPr>
        <w:t xml:space="preserve"> </w:t>
      </w:r>
      <w:r w:rsidR="00512485">
        <w:rPr>
          <w:color w:val="000000"/>
          <w:spacing w:val="3"/>
          <w:sz w:val="24"/>
          <w:szCs w:val="24"/>
          <w:u w:val="single"/>
        </w:rPr>
        <w:t>classhelptaj^sfMuncc.edu</w:t>
      </w:r>
    </w:p>
    <w:p w14:paraId="06D4BC3D" w14:textId="77777777" w:rsidR="00512485" w:rsidRDefault="00512485" w:rsidP="00B65D36">
      <w:pPr>
        <w:shd w:val="clear" w:color="auto" w:fill="FFFFFF"/>
        <w:spacing w:before="53" w:line="278" w:lineRule="exact"/>
        <w:ind w:left="682" w:right="1190"/>
        <w:rPr>
          <w:color w:val="000000"/>
          <w:spacing w:val="3"/>
          <w:sz w:val="24"/>
          <w:szCs w:val="24"/>
        </w:rPr>
      </w:pPr>
    </w:p>
    <w:p w14:paraId="06D4BC3E" w14:textId="77777777" w:rsidR="00512485" w:rsidRDefault="00512485" w:rsidP="00B81BF1">
      <w:pPr>
        <w:pStyle w:val="ListParagraph"/>
        <w:numPr>
          <w:ilvl w:val="0"/>
          <w:numId w:val="45"/>
        </w:numPr>
        <w:shd w:val="clear" w:color="auto" w:fill="FFFFFF"/>
        <w:tabs>
          <w:tab w:val="left" w:pos="974"/>
        </w:tabs>
        <w:spacing w:before="230"/>
      </w:pPr>
      <w:r w:rsidRPr="00B81BF1">
        <w:rPr>
          <w:b/>
          <w:bCs/>
          <w:color w:val="000000"/>
          <w:spacing w:val="6"/>
          <w:sz w:val="24"/>
          <w:szCs w:val="24"/>
        </w:rPr>
        <w:t>Tutoring</w:t>
      </w:r>
    </w:p>
    <w:p w14:paraId="06D4BC3F" w14:textId="77777777" w:rsidR="00512485" w:rsidRDefault="00512485" w:rsidP="00636395">
      <w:pPr>
        <w:shd w:val="clear" w:color="auto" w:fill="FFFFFF"/>
        <w:spacing w:before="67" w:line="274" w:lineRule="exact"/>
        <w:ind w:left="720"/>
      </w:pPr>
      <w:r>
        <w:rPr>
          <w:color w:val="000000"/>
          <w:spacing w:val="-1"/>
          <w:sz w:val="24"/>
          <w:szCs w:val="24"/>
        </w:rPr>
        <w:t>Center for Academic Excellence</w:t>
      </w:r>
    </w:p>
    <w:p w14:paraId="06D4BC40" w14:textId="77777777" w:rsidR="00512485" w:rsidRDefault="00512485" w:rsidP="00636395">
      <w:pPr>
        <w:shd w:val="clear" w:color="auto" w:fill="FFFFFF"/>
        <w:spacing w:line="274" w:lineRule="exact"/>
        <w:ind w:left="720"/>
      </w:pPr>
      <w:r>
        <w:rPr>
          <w:color w:val="000000"/>
          <w:spacing w:val="3"/>
          <w:sz w:val="24"/>
          <w:szCs w:val="24"/>
        </w:rPr>
        <w:t>Fretwell318K</w:t>
      </w:r>
    </w:p>
    <w:p w14:paraId="06D4BC41" w14:textId="77777777" w:rsidR="00512485" w:rsidRDefault="00512485" w:rsidP="00636395">
      <w:pPr>
        <w:shd w:val="clear" w:color="auto" w:fill="FFFFFF"/>
        <w:spacing w:line="274" w:lineRule="exact"/>
        <w:ind w:left="715"/>
      </w:pPr>
      <w:r>
        <w:rPr>
          <w:color w:val="000000"/>
          <w:spacing w:val="-6"/>
          <w:sz w:val="24"/>
          <w:szCs w:val="24"/>
        </w:rPr>
        <w:t>7-2163</w:t>
      </w:r>
    </w:p>
    <w:p w14:paraId="06D4BC42" w14:textId="77777777" w:rsidR="00512485" w:rsidRDefault="00512485" w:rsidP="00B65D36">
      <w:pPr>
        <w:shd w:val="clear" w:color="auto" w:fill="FFFFFF"/>
        <w:spacing w:before="53" w:line="278" w:lineRule="exact"/>
        <w:ind w:left="682" w:right="1190"/>
        <w:sectPr w:rsidR="00512485">
          <w:pgSz w:w="12240" w:h="15840"/>
          <w:pgMar w:top="1078" w:right="559" w:bottom="360" w:left="1663" w:header="720" w:footer="720" w:gutter="0"/>
          <w:cols w:space="60"/>
          <w:noEndnote/>
        </w:sectPr>
      </w:pPr>
    </w:p>
    <w:p w14:paraId="06D4BC43" w14:textId="77777777" w:rsidR="00512485" w:rsidRDefault="00512485" w:rsidP="00512485">
      <w:pPr>
        <w:shd w:val="clear" w:color="auto" w:fill="FFFFFF"/>
      </w:pPr>
    </w:p>
    <w:p w14:paraId="06D4BC44" w14:textId="77777777" w:rsidR="00512485" w:rsidRDefault="00512485" w:rsidP="00512485">
      <w:pPr>
        <w:shd w:val="clear" w:color="auto" w:fill="FFFFFF"/>
      </w:pPr>
    </w:p>
    <w:p w14:paraId="06D4BC45" w14:textId="77777777" w:rsidR="00512485" w:rsidRDefault="00512485" w:rsidP="00512485">
      <w:pPr>
        <w:shd w:val="clear" w:color="auto" w:fill="FFFFFF"/>
        <w:ind w:left="120"/>
        <w:jc w:val="center"/>
      </w:pPr>
      <w:r>
        <w:rPr>
          <w:b/>
          <w:bCs/>
          <w:color w:val="000000"/>
          <w:spacing w:val="1"/>
          <w:sz w:val="32"/>
          <w:szCs w:val="32"/>
        </w:rPr>
        <w:t>VI. Frequently Asked Questions from Students</w:t>
      </w:r>
    </w:p>
    <w:p w14:paraId="06D4BC46" w14:textId="77777777" w:rsidR="00512485" w:rsidRDefault="00512485" w:rsidP="004A48A6">
      <w:pPr>
        <w:pStyle w:val="ListParagraph"/>
        <w:numPr>
          <w:ilvl w:val="0"/>
          <w:numId w:val="24"/>
        </w:numPr>
        <w:shd w:val="clear" w:color="auto" w:fill="FFFFFF"/>
        <w:tabs>
          <w:tab w:val="left" w:pos="270"/>
        </w:tabs>
        <w:spacing w:before="235"/>
      </w:pPr>
      <w:r w:rsidRPr="004A48A6">
        <w:rPr>
          <w:b/>
          <w:bCs/>
          <w:color w:val="000000"/>
          <w:spacing w:val="-1"/>
          <w:sz w:val="26"/>
          <w:szCs w:val="26"/>
        </w:rPr>
        <w:t>Can you help me with translation?</w:t>
      </w:r>
    </w:p>
    <w:p w14:paraId="06D4BC47" w14:textId="77777777" w:rsidR="004A48A6" w:rsidRDefault="00512485" w:rsidP="004A48A6">
      <w:pPr>
        <w:shd w:val="clear" w:color="auto" w:fill="FFFFFF"/>
        <w:spacing w:before="58" w:line="274" w:lineRule="exact"/>
        <w:ind w:left="270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LRC staff does not assist with translation. Persons needing </w:t>
      </w:r>
      <w:r>
        <w:rPr>
          <w:color w:val="000000"/>
          <w:spacing w:val="-1"/>
          <w:sz w:val="24"/>
          <w:szCs w:val="24"/>
        </w:rPr>
        <w:t xml:space="preserve">assistance with translation should visit the website of the Carolina Association of Translators and Interpreters, a professional organization of translators and interpreters, to find a translator or interpreter. The URL is: </w:t>
      </w:r>
      <w:hyperlink r:id="rId19" w:history="1">
        <w:r w:rsidR="004A48A6" w:rsidRPr="001E241B">
          <w:rPr>
            <w:rStyle w:val="Hyperlink"/>
            <w:spacing w:val="-1"/>
            <w:sz w:val="24"/>
            <w:szCs w:val="24"/>
          </w:rPr>
          <w:t>http://catiweb.org/</w:t>
        </w:r>
      </w:hyperlink>
    </w:p>
    <w:p w14:paraId="06D4BC48" w14:textId="77777777" w:rsidR="004A48A6" w:rsidRDefault="004A48A6" w:rsidP="004A48A6">
      <w:pPr>
        <w:shd w:val="clear" w:color="auto" w:fill="FFFFFF"/>
        <w:spacing w:before="58" w:line="274" w:lineRule="exact"/>
        <w:ind w:left="270"/>
      </w:pPr>
    </w:p>
    <w:p w14:paraId="06D4BC49" w14:textId="77777777" w:rsidR="00512485" w:rsidRDefault="00512485" w:rsidP="004A48A6">
      <w:pPr>
        <w:pStyle w:val="ListParagraph"/>
        <w:numPr>
          <w:ilvl w:val="0"/>
          <w:numId w:val="23"/>
        </w:numPr>
        <w:shd w:val="clear" w:color="auto" w:fill="FFFFFF"/>
        <w:spacing w:before="58" w:line="274" w:lineRule="exact"/>
        <w:ind w:left="990"/>
      </w:pPr>
      <w:r w:rsidRPr="004A48A6">
        <w:rPr>
          <w:b/>
          <w:bCs/>
          <w:color w:val="000000"/>
          <w:spacing w:val="9"/>
          <w:sz w:val="24"/>
          <w:szCs w:val="24"/>
        </w:rPr>
        <w:t>How do I burn a CD?</w:t>
      </w:r>
    </w:p>
    <w:p w14:paraId="06D4BC4A" w14:textId="77777777" w:rsidR="004A48A6" w:rsidRDefault="00512485" w:rsidP="004A48A6">
      <w:pPr>
        <w:shd w:val="clear" w:color="auto" w:fill="FFFFFF"/>
        <w:spacing w:before="58" w:line="274" w:lineRule="exact"/>
        <w:ind w:left="27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Students can burn CD's on any computer in the LRC. If students need to burn a copy of the Master CD for a language class, ask for identification (hold until the disc is returned) and direct the student to the black binder </w:t>
      </w:r>
      <w:r>
        <w:rPr>
          <w:color w:val="000000"/>
          <w:sz w:val="24"/>
          <w:szCs w:val="24"/>
        </w:rPr>
        <w:t xml:space="preserve">labeled LRC CD burner Guide. If students experience problems </w:t>
      </w:r>
      <w:r>
        <w:rPr>
          <w:color w:val="000000"/>
          <w:spacing w:val="-1"/>
          <w:sz w:val="24"/>
          <w:szCs w:val="24"/>
        </w:rPr>
        <w:t>completing the burning process, student assistants should provide help.</w:t>
      </w:r>
    </w:p>
    <w:p w14:paraId="06D4BC4B" w14:textId="77777777" w:rsidR="004A48A6" w:rsidRDefault="004A48A6" w:rsidP="004A48A6">
      <w:pPr>
        <w:shd w:val="clear" w:color="auto" w:fill="FFFFFF"/>
        <w:spacing w:before="58" w:line="274" w:lineRule="exact"/>
        <w:ind w:left="270"/>
      </w:pPr>
    </w:p>
    <w:p w14:paraId="06D4BC4C" w14:textId="77777777" w:rsidR="00512485" w:rsidRDefault="00512485" w:rsidP="004A48A6">
      <w:pPr>
        <w:pStyle w:val="ListParagraph"/>
        <w:numPr>
          <w:ilvl w:val="0"/>
          <w:numId w:val="26"/>
        </w:numPr>
        <w:shd w:val="clear" w:color="auto" w:fill="FFFFFF"/>
        <w:spacing w:before="58" w:line="274" w:lineRule="exact"/>
      </w:pPr>
      <w:r w:rsidRPr="004A48A6">
        <w:rPr>
          <w:b/>
          <w:bCs/>
          <w:color w:val="000000"/>
          <w:spacing w:val="9"/>
          <w:sz w:val="24"/>
          <w:szCs w:val="24"/>
        </w:rPr>
        <w:t>Could you tell me how to get to room 434?</w:t>
      </w:r>
    </w:p>
    <w:p w14:paraId="06D4BC4D" w14:textId="77777777" w:rsidR="004A48A6" w:rsidRDefault="00512485" w:rsidP="004A48A6">
      <w:pPr>
        <w:shd w:val="clear" w:color="auto" w:fill="FFFFFF"/>
        <w:spacing w:before="67"/>
        <w:ind w:left="270"/>
      </w:pPr>
      <w:r>
        <w:rPr>
          <w:color w:val="000000"/>
          <w:spacing w:val="-2"/>
          <w:sz w:val="24"/>
          <w:szCs w:val="24"/>
        </w:rPr>
        <w:t>The LRC is room 434.</w:t>
      </w:r>
    </w:p>
    <w:p w14:paraId="06D4BC4E" w14:textId="77777777" w:rsidR="004A48A6" w:rsidRDefault="004A48A6" w:rsidP="004A48A6">
      <w:pPr>
        <w:shd w:val="clear" w:color="auto" w:fill="FFFFFF"/>
        <w:spacing w:before="67"/>
        <w:ind w:left="270"/>
      </w:pPr>
    </w:p>
    <w:p w14:paraId="06D4BC4F" w14:textId="77777777" w:rsidR="00512485" w:rsidRDefault="00512485" w:rsidP="004A48A6">
      <w:pPr>
        <w:pStyle w:val="ListParagraph"/>
        <w:numPr>
          <w:ilvl w:val="0"/>
          <w:numId w:val="27"/>
        </w:numPr>
        <w:shd w:val="clear" w:color="auto" w:fill="FFFFFF"/>
        <w:spacing w:before="67"/>
      </w:pPr>
      <w:r w:rsidRPr="004A48A6">
        <w:rPr>
          <w:b/>
          <w:bCs/>
          <w:color w:val="000000"/>
          <w:spacing w:val="8"/>
          <w:sz w:val="24"/>
          <w:szCs w:val="24"/>
        </w:rPr>
        <w:t>I need to take a language placement test.</w:t>
      </w:r>
    </w:p>
    <w:p w14:paraId="06D4BC50" w14:textId="77777777" w:rsidR="004A48A6" w:rsidRDefault="00512485" w:rsidP="004A48A6">
      <w:pPr>
        <w:shd w:val="clear" w:color="auto" w:fill="FFFFFF"/>
        <w:spacing w:before="58" w:line="274" w:lineRule="exact"/>
        <w:ind w:left="27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Bonnie Thomas, the Languages &amp; Culture Studies departmental </w:t>
      </w:r>
      <w:r>
        <w:rPr>
          <w:color w:val="000000"/>
          <w:spacing w:val="-3"/>
          <w:sz w:val="24"/>
          <w:szCs w:val="24"/>
        </w:rPr>
        <w:t xml:space="preserve">secretary, manages the placement test. She can be contacted by </w:t>
      </w:r>
      <w:r>
        <w:rPr>
          <w:color w:val="000000"/>
          <w:spacing w:val="-1"/>
          <w:sz w:val="24"/>
          <w:szCs w:val="24"/>
        </w:rPr>
        <w:t>phone at: 7-8755</w:t>
      </w:r>
      <w:r w:rsidR="00B81BF1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Her email is: </w:t>
      </w:r>
      <w:hyperlink r:id="rId20" w:history="1">
        <w:r w:rsidR="004A48A6" w:rsidRPr="001E241B">
          <w:rPr>
            <w:rStyle w:val="Hyperlink"/>
            <w:spacing w:val="-1"/>
            <w:sz w:val="24"/>
            <w:szCs w:val="24"/>
          </w:rPr>
          <w:t>bithomas@uncc.edu</w:t>
        </w:r>
      </w:hyperlink>
    </w:p>
    <w:p w14:paraId="06D4BC51" w14:textId="77777777" w:rsidR="004A48A6" w:rsidRDefault="004A48A6" w:rsidP="004A48A6">
      <w:pPr>
        <w:shd w:val="clear" w:color="auto" w:fill="FFFFFF"/>
        <w:spacing w:before="58" w:line="274" w:lineRule="exact"/>
        <w:ind w:left="270"/>
      </w:pPr>
    </w:p>
    <w:p w14:paraId="06D4BC52" w14:textId="77777777" w:rsidR="00512485" w:rsidRDefault="00512485" w:rsidP="004A48A6">
      <w:pPr>
        <w:pStyle w:val="ListParagraph"/>
        <w:numPr>
          <w:ilvl w:val="0"/>
          <w:numId w:val="28"/>
        </w:numPr>
        <w:shd w:val="clear" w:color="auto" w:fill="FFFFFF"/>
        <w:spacing w:before="58" w:line="274" w:lineRule="exact"/>
      </w:pPr>
      <w:r w:rsidRPr="004A48A6">
        <w:rPr>
          <w:b/>
          <w:bCs/>
          <w:color w:val="000000"/>
          <w:spacing w:val="9"/>
          <w:sz w:val="24"/>
          <w:szCs w:val="24"/>
        </w:rPr>
        <w:t>Where do I go for language tutoring?</w:t>
      </w:r>
    </w:p>
    <w:p w14:paraId="06D4BC53" w14:textId="1CC67938" w:rsidR="00512485" w:rsidRDefault="00FB1203" w:rsidP="00512485">
      <w:pPr>
        <w:shd w:val="clear" w:color="auto" w:fill="FFFFFF"/>
        <w:spacing w:before="67" w:line="269" w:lineRule="exact"/>
        <w:ind w:left="270"/>
      </w:pPr>
      <w:r>
        <w:rPr>
          <w:color w:val="000000"/>
          <w:spacing w:val="-2"/>
          <w:sz w:val="24"/>
          <w:szCs w:val="24"/>
        </w:rPr>
        <w:t xml:space="preserve">The LRC provides tutoring to students with the help of the center for academic excellence (Fall 2013: French, German, Japanese, Russian, Arabic and Spanish). </w:t>
      </w:r>
      <w:r w:rsidR="00512485">
        <w:rPr>
          <w:color w:val="000000"/>
          <w:spacing w:val="-2"/>
          <w:sz w:val="24"/>
          <w:szCs w:val="24"/>
        </w:rPr>
        <w:t xml:space="preserve">Students should be directed to the Center for Academic Excellence in </w:t>
      </w:r>
      <w:r w:rsidR="00512485">
        <w:rPr>
          <w:color w:val="000000"/>
          <w:spacing w:val="2"/>
          <w:sz w:val="24"/>
          <w:szCs w:val="24"/>
        </w:rPr>
        <w:t>Fretwell 318K (phone: 7-2163)</w:t>
      </w:r>
      <w:r>
        <w:rPr>
          <w:color w:val="000000"/>
          <w:spacing w:val="2"/>
          <w:sz w:val="24"/>
          <w:szCs w:val="24"/>
        </w:rPr>
        <w:t xml:space="preserve"> for other subjects</w:t>
      </w:r>
      <w:r w:rsidR="00512485">
        <w:rPr>
          <w:color w:val="000000"/>
          <w:spacing w:val="2"/>
          <w:sz w:val="24"/>
          <w:szCs w:val="24"/>
        </w:rPr>
        <w:t xml:space="preserve">.    </w:t>
      </w:r>
    </w:p>
    <w:p w14:paraId="06D4BC54" w14:textId="77777777" w:rsidR="00512485" w:rsidRDefault="00512485" w:rsidP="004A48A6">
      <w:pPr>
        <w:pStyle w:val="ListParagraph"/>
        <w:numPr>
          <w:ilvl w:val="0"/>
          <w:numId w:val="29"/>
        </w:numPr>
        <w:shd w:val="clear" w:color="auto" w:fill="FFFFFF"/>
        <w:tabs>
          <w:tab w:val="left" w:pos="270"/>
        </w:tabs>
        <w:spacing w:before="245" w:line="298" w:lineRule="exact"/>
        <w:ind w:right="-31"/>
      </w:pPr>
      <w:r w:rsidRPr="004A48A6">
        <w:rPr>
          <w:b/>
          <w:bCs/>
          <w:color w:val="000000"/>
          <w:spacing w:val="8"/>
          <w:sz w:val="24"/>
          <w:szCs w:val="24"/>
        </w:rPr>
        <w:t>Where do I go to deposit money into my 49er Experss</w:t>
      </w:r>
      <w:r w:rsidRPr="004A48A6">
        <w:rPr>
          <w:b/>
          <w:bCs/>
          <w:color w:val="000000"/>
          <w:spacing w:val="8"/>
          <w:sz w:val="24"/>
          <w:szCs w:val="24"/>
        </w:rPr>
        <w:br/>
        <w:t>account so that I can use the printer?</w:t>
      </w:r>
    </w:p>
    <w:p w14:paraId="06D4BC55" w14:textId="18A64107" w:rsidR="00512485" w:rsidRDefault="00FB1203" w:rsidP="00512485">
      <w:pPr>
        <w:shd w:val="clear" w:color="auto" w:fill="FFFFFF"/>
        <w:spacing w:before="58" w:line="274" w:lineRule="exact"/>
        <w:ind w:left="270" w:right="53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Add money to your 49ers account: </w:t>
      </w:r>
      <w:hyperlink r:id="rId21" w:history="1">
        <w:r w:rsidRPr="00FB1203">
          <w:rPr>
            <w:rStyle w:val="Hyperlink"/>
            <w:sz w:val="24"/>
            <w:szCs w:val="24"/>
          </w:rPr>
          <w:t>https://ecard.sequoiars.com/uncc/eCardCardholder/</w:t>
        </w:r>
      </w:hyperlink>
      <w:r>
        <w:t xml:space="preserve"> or </w:t>
      </w:r>
      <w:r w:rsidR="00512485">
        <w:rPr>
          <w:color w:val="000000"/>
          <w:spacing w:val="-2"/>
          <w:sz w:val="24"/>
          <w:szCs w:val="24"/>
        </w:rPr>
        <w:t>Students should be directed to the Atkins Library 1st floor machine, located by the printing station.</w:t>
      </w:r>
      <w:bookmarkStart w:id="0" w:name="_GoBack"/>
      <w:bookmarkEnd w:id="0"/>
    </w:p>
    <w:p w14:paraId="06D4BC56" w14:textId="77777777" w:rsidR="004A48A6" w:rsidRDefault="004A48A6" w:rsidP="00512485">
      <w:pPr>
        <w:shd w:val="clear" w:color="auto" w:fill="FFFFFF"/>
        <w:spacing w:before="58" w:line="274" w:lineRule="exact"/>
        <w:ind w:left="270" w:right="538"/>
      </w:pPr>
    </w:p>
    <w:p w14:paraId="06D4BC57" w14:textId="77777777" w:rsidR="00512485" w:rsidRDefault="00512485" w:rsidP="004A48A6">
      <w:pPr>
        <w:pStyle w:val="ListParagraph"/>
        <w:numPr>
          <w:ilvl w:val="0"/>
          <w:numId w:val="30"/>
        </w:numPr>
        <w:shd w:val="clear" w:color="auto" w:fill="FFFFFF"/>
        <w:tabs>
          <w:tab w:val="left" w:pos="270"/>
        </w:tabs>
        <w:spacing w:before="259"/>
      </w:pPr>
      <w:r w:rsidRPr="004A48A6">
        <w:rPr>
          <w:b/>
          <w:bCs/>
          <w:color w:val="000000"/>
          <w:spacing w:val="9"/>
          <w:sz w:val="24"/>
          <w:szCs w:val="24"/>
        </w:rPr>
        <w:t>Where do I go to make copies?</w:t>
      </w:r>
    </w:p>
    <w:p w14:paraId="06D4BC58" w14:textId="77777777" w:rsidR="00512485" w:rsidRDefault="00512485" w:rsidP="00512485">
      <w:pPr>
        <w:shd w:val="clear" w:color="auto" w:fill="FFFFFF"/>
        <w:spacing w:before="58" w:line="274" w:lineRule="exact"/>
        <w:ind w:left="270"/>
      </w:pPr>
      <w:r>
        <w:rPr>
          <w:color w:val="000000"/>
          <w:spacing w:val="-1"/>
          <w:sz w:val="24"/>
          <w:szCs w:val="24"/>
        </w:rPr>
        <w:t>There is a copier for students in the student lounge on the 1st floor of the COED building (Room 109).</w:t>
      </w:r>
    </w:p>
    <w:p w14:paraId="06D4BC59" w14:textId="77777777" w:rsidR="00512485" w:rsidRDefault="00512485" w:rsidP="004A48A6">
      <w:pPr>
        <w:pStyle w:val="ListParagraph"/>
        <w:numPr>
          <w:ilvl w:val="0"/>
          <w:numId w:val="31"/>
        </w:numPr>
        <w:shd w:val="clear" w:color="auto" w:fill="FFFFFF"/>
        <w:tabs>
          <w:tab w:val="left" w:pos="5746"/>
        </w:tabs>
        <w:spacing w:before="283"/>
      </w:pPr>
      <w:r w:rsidRPr="004A48A6">
        <w:rPr>
          <w:b/>
          <w:bCs/>
          <w:color w:val="000000"/>
          <w:spacing w:val="-1"/>
          <w:w w:val="108"/>
          <w:sz w:val="24"/>
          <w:szCs w:val="24"/>
        </w:rPr>
        <w:t>Color Printer?</w:t>
      </w:r>
      <w:r w:rsidRPr="004A48A6">
        <w:rPr>
          <w:b/>
          <w:bCs/>
          <w:color w:val="000000"/>
          <w:sz w:val="24"/>
          <w:szCs w:val="24"/>
        </w:rPr>
        <w:tab/>
      </w:r>
    </w:p>
    <w:p w14:paraId="06D4BC5A" w14:textId="77777777" w:rsidR="00512485" w:rsidRDefault="006F1EF6" w:rsidP="006F1EF6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="00512485">
        <w:rPr>
          <w:color w:val="000000"/>
          <w:spacing w:val="-4"/>
          <w:sz w:val="24"/>
          <w:szCs w:val="24"/>
        </w:rPr>
        <w:t xml:space="preserve">Students can print in color </w:t>
      </w:r>
      <w:r>
        <w:rPr>
          <w:color w:val="000000"/>
          <w:spacing w:val="-4"/>
          <w:sz w:val="24"/>
          <w:szCs w:val="24"/>
        </w:rPr>
        <w:t>at the L</w:t>
      </w:r>
      <w:r w:rsidR="00512485">
        <w:rPr>
          <w:color w:val="000000"/>
          <w:spacing w:val="-4"/>
          <w:sz w:val="24"/>
          <w:szCs w:val="24"/>
        </w:rPr>
        <w:t xml:space="preserve">ibrary 2nd Floor </w:t>
      </w:r>
    </w:p>
    <w:p w14:paraId="06D4BC5B" w14:textId="77777777" w:rsidR="006F1EF6" w:rsidRDefault="006F1EF6" w:rsidP="006F1EF6">
      <w:pPr>
        <w:shd w:val="clear" w:color="auto" w:fill="FFFFFF"/>
        <w:rPr>
          <w:color w:val="000000"/>
          <w:spacing w:val="-4"/>
          <w:sz w:val="24"/>
          <w:szCs w:val="24"/>
        </w:rPr>
      </w:pPr>
    </w:p>
    <w:p w14:paraId="06D4BC5C" w14:textId="77777777" w:rsidR="00512485" w:rsidRDefault="00512485" w:rsidP="004A48A6">
      <w:pPr>
        <w:pStyle w:val="ListParagraph"/>
        <w:numPr>
          <w:ilvl w:val="0"/>
          <w:numId w:val="32"/>
        </w:numPr>
        <w:shd w:val="clear" w:color="auto" w:fill="FFFFFF"/>
        <w:spacing w:line="283" w:lineRule="exact"/>
        <w:ind w:right="59"/>
      </w:pPr>
      <w:r w:rsidRPr="004A48A6">
        <w:rPr>
          <w:rFonts w:eastAsia="Times New Roman"/>
          <w:b/>
          <w:bCs/>
          <w:color w:val="000000"/>
          <w:spacing w:val="-2"/>
          <w:w w:val="108"/>
          <w:sz w:val="24"/>
          <w:szCs w:val="24"/>
        </w:rPr>
        <w:t>How do I type accented</w:t>
      </w:r>
      <w:r w:rsidR="004A48A6">
        <w:rPr>
          <w:rFonts w:eastAsia="Times New Roman"/>
          <w:b/>
          <w:bCs/>
          <w:color w:val="000000"/>
          <w:spacing w:val="-2"/>
          <w:w w:val="108"/>
          <w:sz w:val="24"/>
          <w:szCs w:val="24"/>
        </w:rPr>
        <w:t xml:space="preserve"> </w:t>
      </w:r>
      <w:r w:rsidRPr="004A48A6">
        <w:rPr>
          <w:rFonts w:eastAsia="Times New Roman"/>
          <w:b/>
          <w:bCs/>
          <w:color w:val="000000"/>
          <w:spacing w:val="-2"/>
          <w:w w:val="108"/>
          <w:sz w:val="24"/>
          <w:szCs w:val="24"/>
        </w:rPr>
        <w:t>characters?</w:t>
      </w:r>
    </w:p>
    <w:p w14:paraId="06D4BC5D" w14:textId="77777777" w:rsidR="00512485" w:rsidRDefault="0038552F" w:rsidP="006F1EF6">
      <w:pPr>
        <w:shd w:val="clear" w:color="auto" w:fill="FFFFFF"/>
        <w:tabs>
          <w:tab w:val="left" w:pos="2246"/>
        </w:tabs>
        <w:spacing w:before="53" w:line="278" w:lineRule="exact"/>
        <w:ind w:left="27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Follow these steps: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088"/>
        <w:gridCol w:w="2430"/>
      </w:tblGrid>
      <w:tr w:rsidR="0038552F" w14:paraId="06D4BC60" w14:textId="77777777" w:rsidTr="00BD6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5E" w14:textId="77777777" w:rsidR="0038552F" w:rsidRDefault="0038552F" w:rsidP="0038552F">
            <w:pPr>
              <w:tabs>
                <w:tab w:val="left" w:pos="2246"/>
              </w:tabs>
              <w:spacing w:before="53"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Character</w:t>
            </w:r>
          </w:p>
        </w:tc>
        <w:tc>
          <w:tcPr>
            <w:tcW w:w="2430" w:type="dxa"/>
          </w:tcPr>
          <w:p w14:paraId="06D4BC5F" w14:textId="77777777" w:rsidR="0038552F" w:rsidRDefault="0038552F" w:rsidP="0038552F">
            <w:pPr>
              <w:tabs>
                <w:tab w:val="left" w:pos="2246"/>
              </w:tabs>
              <w:spacing w:before="53" w:line="278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Keys</w:t>
            </w:r>
          </w:p>
        </w:tc>
      </w:tr>
      <w:tr w:rsidR="0038552F" w14:paraId="06D4BC63" w14:textId="77777777" w:rsidTr="00BD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61" w14:textId="77777777" w:rsidR="0038552F" w:rsidRDefault="0038552F" w:rsidP="006F1EF6">
            <w:pPr>
              <w:tabs>
                <w:tab w:val="left" w:pos="2246"/>
              </w:tabs>
              <w:spacing w:before="53" w:line="27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é</w:t>
            </w:r>
            <w:r w:rsidR="00BD672D">
              <w:rPr>
                <w:color w:val="000000"/>
                <w:spacing w:val="-1"/>
                <w:sz w:val="24"/>
                <w:szCs w:val="24"/>
              </w:rPr>
              <w:t>, á</w:t>
            </w:r>
          </w:p>
        </w:tc>
        <w:tc>
          <w:tcPr>
            <w:tcW w:w="2430" w:type="dxa"/>
          </w:tcPr>
          <w:p w14:paraId="06D4BC62" w14:textId="77777777" w:rsidR="0038552F" w:rsidRDefault="0038552F" w:rsidP="006F1EF6">
            <w:pPr>
              <w:tabs>
                <w:tab w:val="left" w:pos="2246"/>
              </w:tabs>
              <w:spacing w:before="53" w:line="27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Ctrl + ‘ then e</w:t>
            </w:r>
            <w:r w:rsidR="00BD672D">
              <w:rPr>
                <w:color w:val="000000"/>
                <w:spacing w:val="-1"/>
                <w:sz w:val="24"/>
                <w:szCs w:val="24"/>
              </w:rPr>
              <w:t>/a</w:t>
            </w:r>
          </w:p>
        </w:tc>
      </w:tr>
      <w:tr w:rsidR="0038552F" w14:paraId="06D4BC66" w14:textId="77777777" w:rsidTr="00BD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64" w14:textId="77777777" w:rsidR="0038552F" w:rsidRDefault="0038552F" w:rsidP="006F1EF6">
            <w:pPr>
              <w:tabs>
                <w:tab w:val="left" w:pos="2246"/>
              </w:tabs>
              <w:spacing w:before="53" w:line="27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è</w:t>
            </w:r>
            <w:r w:rsidR="00BD672D">
              <w:rPr>
                <w:color w:val="000000"/>
                <w:spacing w:val="-1"/>
                <w:sz w:val="24"/>
                <w:szCs w:val="24"/>
              </w:rPr>
              <w:t>,à</w:t>
            </w:r>
          </w:p>
        </w:tc>
        <w:tc>
          <w:tcPr>
            <w:tcW w:w="2430" w:type="dxa"/>
          </w:tcPr>
          <w:p w14:paraId="06D4BC65" w14:textId="77777777" w:rsidR="0038552F" w:rsidRDefault="0038552F" w:rsidP="006F1EF6">
            <w:pPr>
              <w:tabs>
                <w:tab w:val="left" w:pos="2246"/>
              </w:tabs>
              <w:spacing w:before="53" w:line="27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Ctrl + ` then e</w:t>
            </w:r>
            <w:r w:rsidR="00BD672D">
              <w:rPr>
                <w:color w:val="000000"/>
                <w:spacing w:val="-1"/>
                <w:sz w:val="24"/>
                <w:szCs w:val="24"/>
              </w:rPr>
              <w:t>/a</w:t>
            </w:r>
          </w:p>
        </w:tc>
      </w:tr>
      <w:tr w:rsidR="0038552F" w14:paraId="06D4BC69" w14:textId="77777777" w:rsidTr="00BD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67" w14:textId="77777777" w:rsidR="0038552F" w:rsidRDefault="00BD672D" w:rsidP="006F1EF6">
            <w:pPr>
              <w:tabs>
                <w:tab w:val="left" w:pos="2246"/>
              </w:tabs>
              <w:spacing w:before="53" w:line="27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ê, î</w:t>
            </w:r>
          </w:p>
        </w:tc>
        <w:tc>
          <w:tcPr>
            <w:tcW w:w="2430" w:type="dxa"/>
          </w:tcPr>
          <w:p w14:paraId="06D4BC68" w14:textId="77777777" w:rsidR="0038552F" w:rsidRDefault="00BD672D" w:rsidP="006F1EF6">
            <w:pPr>
              <w:tabs>
                <w:tab w:val="left" w:pos="2246"/>
              </w:tabs>
              <w:spacing w:before="53" w:line="27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Ctrl + Shft + 6 then e</w:t>
            </w:r>
          </w:p>
        </w:tc>
      </w:tr>
      <w:tr w:rsidR="0038552F" w14:paraId="06D4BC6C" w14:textId="77777777" w:rsidTr="00BD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6A" w14:textId="77777777" w:rsidR="0038552F" w:rsidRDefault="00BD672D" w:rsidP="006F1EF6">
            <w:pPr>
              <w:tabs>
                <w:tab w:val="left" w:pos="2246"/>
              </w:tabs>
              <w:spacing w:before="53" w:line="27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ñ</w:t>
            </w:r>
          </w:p>
        </w:tc>
        <w:tc>
          <w:tcPr>
            <w:tcW w:w="2430" w:type="dxa"/>
          </w:tcPr>
          <w:p w14:paraId="06D4BC6B" w14:textId="77777777" w:rsidR="0038552F" w:rsidRDefault="00BD672D" w:rsidP="006F1EF6">
            <w:pPr>
              <w:tabs>
                <w:tab w:val="left" w:pos="2246"/>
              </w:tabs>
              <w:spacing w:before="53" w:line="27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Ctrl + Shft + ` then e</w:t>
            </w:r>
          </w:p>
        </w:tc>
      </w:tr>
      <w:tr w:rsidR="00BD672D" w14:paraId="06D4BC6F" w14:textId="77777777" w:rsidTr="00BD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6D" w14:textId="77777777" w:rsidR="00BD672D" w:rsidRDefault="00BD672D" w:rsidP="006F1EF6">
            <w:pPr>
              <w:tabs>
                <w:tab w:val="left" w:pos="2246"/>
              </w:tabs>
              <w:spacing w:before="53" w:line="27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ç</w:t>
            </w:r>
          </w:p>
        </w:tc>
        <w:tc>
          <w:tcPr>
            <w:tcW w:w="2430" w:type="dxa"/>
          </w:tcPr>
          <w:p w14:paraId="06D4BC6E" w14:textId="77777777" w:rsidR="00BD672D" w:rsidRDefault="00BD672D" w:rsidP="006F1EF6">
            <w:pPr>
              <w:tabs>
                <w:tab w:val="left" w:pos="2246"/>
              </w:tabs>
              <w:spacing w:before="53" w:line="27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Ctrl + , then c</w:t>
            </w:r>
          </w:p>
        </w:tc>
      </w:tr>
      <w:tr w:rsidR="00BD672D" w14:paraId="06D4BC72" w14:textId="77777777" w:rsidTr="00BD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D4BC70" w14:textId="77777777" w:rsidR="00BD672D" w:rsidRDefault="00BD672D" w:rsidP="006F1EF6">
            <w:pPr>
              <w:tabs>
                <w:tab w:val="left" w:pos="2246"/>
              </w:tabs>
              <w:spacing w:before="53" w:line="278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ë, ü</w:t>
            </w:r>
          </w:p>
        </w:tc>
        <w:tc>
          <w:tcPr>
            <w:tcW w:w="2430" w:type="dxa"/>
          </w:tcPr>
          <w:p w14:paraId="06D4BC71" w14:textId="77777777" w:rsidR="00BD672D" w:rsidRDefault="00BD672D" w:rsidP="006F1EF6">
            <w:pPr>
              <w:tabs>
                <w:tab w:val="left" w:pos="2246"/>
              </w:tabs>
              <w:spacing w:before="53" w:line="27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Ctrl + Shft + ; + e/u</w:t>
            </w:r>
          </w:p>
        </w:tc>
      </w:tr>
    </w:tbl>
    <w:p w14:paraId="06D4BC73" w14:textId="77777777" w:rsidR="0038552F" w:rsidRDefault="00BD672D" w:rsidP="006F1EF6">
      <w:pPr>
        <w:shd w:val="clear" w:color="auto" w:fill="FFFFFF"/>
        <w:tabs>
          <w:tab w:val="left" w:pos="2246"/>
        </w:tabs>
        <w:spacing w:before="53" w:line="278" w:lineRule="exact"/>
        <w:ind w:left="27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You can also use the character map from office.</w:t>
      </w:r>
    </w:p>
    <w:p w14:paraId="06D4BC74" w14:textId="77777777" w:rsidR="00BD672D" w:rsidRPr="00744203" w:rsidRDefault="00744203" w:rsidP="00744203">
      <w:pPr>
        <w:shd w:val="clear" w:color="auto" w:fill="FFFFFF"/>
        <w:tabs>
          <w:tab w:val="left" w:pos="2246"/>
        </w:tabs>
        <w:spacing w:before="53" w:line="278" w:lineRule="exact"/>
        <w:rPr>
          <w:b/>
          <w:color w:val="000000"/>
          <w:spacing w:val="-1"/>
          <w:sz w:val="24"/>
          <w:szCs w:val="24"/>
        </w:rPr>
      </w:pPr>
      <w:r w:rsidRPr="00744203">
        <w:rPr>
          <w:b/>
          <w:color w:val="000000"/>
          <w:spacing w:val="-1"/>
          <w:sz w:val="24"/>
          <w:szCs w:val="24"/>
        </w:rPr>
        <w:t>Office 2010: Insert/Symbol/More Symbol/</w:t>
      </w:r>
    </w:p>
    <w:p w14:paraId="06D4BC75" w14:textId="77777777" w:rsidR="0038552F" w:rsidRDefault="0038552F" w:rsidP="006F1EF6">
      <w:pPr>
        <w:shd w:val="clear" w:color="auto" w:fill="FFFFFF"/>
        <w:tabs>
          <w:tab w:val="left" w:pos="2246"/>
        </w:tabs>
        <w:spacing w:before="53" w:line="278" w:lineRule="exact"/>
        <w:ind w:left="270"/>
      </w:pPr>
    </w:p>
    <w:p w14:paraId="06D4BC76" w14:textId="77777777" w:rsidR="00512485" w:rsidRDefault="00512485" w:rsidP="00512485">
      <w:pPr>
        <w:shd w:val="clear" w:color="auto" w:fill="FFFFFF"/>
      </w:pPr>
    </w:p>
    <w:p w14:paraId="06D4BC77" w14:textId="77777777" w:rsidR="006F1EF6" w:rsidRDefault="006F1EF6" w:rsidP="00512485">
      <w:pPr>
        <w:shd w:val="clear" w:color="auto" w:fill="FFFFFF"/>
      </w:pPr>
    </w:p>
    <w:p w14:paraId="06D4BC78" w14:textId="77777777" w:rsidR="006F1EF6" w:rsidRDefault="006F1EF6" w:rsidP="00512485">
      <w:pPr>
        <w:shd w:val="clear" w:color="auto" w:fill="FFFFFF"/>
      </w:pPr>
    </w:p>
    <w:p w14:paraId="06D4BC79" w14:textId="77777777" w:rsidR="006F1EF6" w:rsidRDefault="006F1EF6" w:rsidP="00512485">
      <w:pPr>
        <w:shd w:val="clear" w:color="auto" w:fill="FFFFFF"/>
      </w:pPr>
    </w:p>
    <w:p w14:paraId="06D4BC7A" w14:textId="77777777" w:rsidR="006F1EF6" w:rsidRDefault="006F1EF6" w:rsidP="006F1EF6">
      <w:pPr>
        <w:shd w:val="clear" w:color="auto" w:fill="FFFFFF"/>
        <w:spacing w:line="499" w:lineRule="exact"/>
      </w:pPr>
      <w:r>
        <w:rPr>
          <w:i/>
          <w:iCs/>
          <w:color w:val="000000"/>
          <w:spacing w:val="-14"/>
          <w:sz w:val="54"/>
          <w:szCs w:val="54"/>
        </w:rPr>
        <w:t>UNCC Language Resource Center</w:t>
      </w:r>
    </w:p>
    <w:p w14:paraId="06D4BC7B" w14:textId="77777777" w:rsidR="006F1EF6" w:rsidRDefault="006F1EF6" w:rsidP="00744203">
      <w:pPr>
        <w:shd w:val="clear" w:color="auto" w:fill="FFFFFF"/>
        <w:spacing w:before="619"/>
        <w:ind w:right="115"/>
        <w:jc w:val="center"/>
        <w:rPr>
          <w:i/>
          <w:iCs/>
          <w:color w:val="000000"/>
          <w:spacing w:val="-4"/>
          <w:sz w:val="36"/>
          <w:szCs w:val="36"/>
        </w:rPr>
      </w:pPr>
      <w:r>
        <w:rPr>
          <w:i/>
          <w:iCs/>
          <w:color w:val="000000"/>
          <w:spacing w:val="-4"/>
          <w:sz w:val="36"/>
          <w:szCs w:val="36"/>
        </w:rPr>
        <w:t>Student Assistant Guide</w:t>
      </w:r>
    </w:p>
    <w:p w14:paraId="06D4BC7C" w14:textId="77777777" w:rsidR="00D140D6" w:rsidRDefault="00D140D6" w:rsidP="00744203">
      <w:pPr>
        <w:shd w:val="clear" w:color="auto" w:fill="FFFFFF"/>
        <w:spacing w:before="619"/>
        <w:ind w:right="115"/>
        <w:jc w:val="center"/>
        <w:rPr>
          <w:i/>
          <w:iCs/>
          <w:color w:val="000000"/>
          <w:spacing w:val="-4"/>
          <w:sz w:val="36"/>
          <w:szCs w:val="36"/>
        </w:rPr>
      </w:pPr>
    </w:p>
    <w:p w14:paraId="06D4BC7D" w14:textId="77777777" w:rsidR="00D140D6" w:rsidRDefault="00D140D6" w:rsidP="00744203">
      <w:pPr>
        <w:shd w:val="clear" w:color="auto" w:fill="FFFFFF"/>
        <w:spacing w:before="619"/>
        <w:ind w:right="115"/>
        <w:jc w:val="center"/>
        <w:rPr>
          <w:i/>
          <w:iCs/>
          <w:color w:val="000000"/>
          <w:spacing w:val="-4"/>
          <w:sz w:val="36"/>
          <w:szCs w:val="36"/>
        </w:rPr>
      </w:pPr>
    </w:p>
    <w:p w14:paraId="06D4BC7E" w14:textId="77777777" w:rsidR="00D140D6" w:rsidRDefault="00D140D6" w:rsidP="00744203">
      <w:pPr>
        <w:shd w:val="clear" w:color="auto" w:fill="FFFFFF"/>
        <w:spacing w:before="619"/>
        <w:ind w:right="115"/>
        <w:jc w:val="center"/>
        <w:rPr>
          <w:i/>
          <w:iCs/>
          <w:color w:val="000000"/>
          <w:spacing w:val="-4"/>
          <w:sz w:val="36"/>
          <w:szCs w:val="36"/>
        </w:rPr>
      </w:pPr>
    </w:p>
    <w:p w14:paraId="06D4BC7F" w14:textId="77777777" w:rsidR="00D140D6" w:rsidRDefault="00D140D6" w:rsidP="00744203">
      <w:pPr>
        <w:shd w:val="clear" w:color="auto" w:fill="FFFFFF"/>
        <w:spacing w:before="619"/>
        <w:ind w:right="115"/>
        <w:jc w:val="center"/>
        <w:rPr>
          <w:i/>
          <w:iCs/>
          <w:color w:val="000000"/>
          <w:spacing w:val="-4"/>
          <w:sz w:val="36"/>
          <w:szCs w:val="36"/>
        </w:rPr>
      </w:pPr>
    </w:p>
    <w:p w14:paraId="06D4BC80" w14:textId="77777777" w:rsidR="00D140D6" w:rsidRDefault="00D140D6" w:rsidP="00D140D6">
      <w:pPr>
        <w:shd w:val="clear" w:color="auto" w:fill="FFFFFF"/>
        <w:spacing w:before="619"/>
        <w:ind w:right="115"/>
      </w:pPr>
      <w:r>
        <w:t>Appendices:</w:t>
      </w:r>
    </w:p>
    <w:p w14:paraId="06D4BC81" w14:textId="77777777" w:rsidR="00D140D6" w:rsidRDefault="00B0403E" w:rsidP="00D140D6">
      <w:pPr>
        <w:shd w:val="clear" w:color="auto" w:fill="FFFFFF"/>
        <w:spacing w:before="619"/>
        <w:ind w:left="360" w:right="115"/>
        <w:rPr>
          <w:b/>
          <w:bCs/>
          <w:u w:val="single"/>
        </w:rPr>
      </w:pPr>
      <w:bookmarkStart w:id="1" w:name="ClassroomBooking"/>
      <w:bookmarkEnd w:id="1"/>
      <w:r w:rsidRPr="00D140D6">
        <w:rPr>
          <w:b/>
          <w:bCs/>
          <w:u w:val="single"/>
        </w:rPr>
        <w:t>LRC booking by teachers</w:t>
      </w:r>
    </w:p>
    <w:p w14:paraId="06D4BC82" w14:textId="77777777" w:rsidR="00D140D6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 xml:space="preserve">Logon to your email at </w:t>
      </w:r>
      <w:hyperlink r:id="rId22" w:history="1">
        <w:r w:rsidRPr="00D140D6">
          <w:rPr>
            <w:rStyle w:val="Hyperlink"/>
          </w:rPr>
          <w:t>http://mail.uncc.edu</w:t>
        </w:r>
      </w:hyperlink>
    </w:p>
    <w:p w14:paraId="06D4BC83" w14:textId="77777777" w:rsidR="00D140D6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Click the “New dropdown menu” and choose “Meeting Request”</w:t>
      </w:r>
    </w:p>
    <w:p w14:paraId="06D4BC84" w14:textId="77777777" w:rsidR="00D140D6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On the popup window, click “Resources” and type “LRC” then the search icon</w:t>
      </w:r>
    </w:p>
    <w:p w14:paraId="06D4BC85" w14:textId="77777777" w:rsidR="003A77B1" w:rsidRDefault="00B0403E" w:rsidP="003A77B1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From the result, select one of the options on the list:</w:t>
      </w:r>
    </w:p>
    <w:p w14:paraId="06D4BC86" w14:textId="77777777" w:rsidR="003A77B1" w:rsidRDefault="00B0403E" w:rsidP="003A77B1">
      <w:pPr>
        <w:pStyle w:val="ListParagraph"/>
        <w:numPr>
          <w:ilvl w:val="1"/>
          <w:numId w:val="46"/>
        </w:numPr>
        <w:shd w:val="clear" w:color="auto" w:fill="FFFFFF"/>
        <w:spacing w:before="619"/>
        <w:ind w:right="115"/>
      </w:pPr>
      <w:r w:rsidRPr="00D140D6">
        <w:t>For the Coed434 Classroom, choose “LRCRoomCOED434”</w:t>
      </w:r>
    </w:p>
    <w:p w14:paraId="06D4BC87" w14:textId="77777777" w:rsidR="003A77B1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Then, click “OK”</w:t>
      </w:r>
    </w:p>
    <w:p w14:paraId="06D4BC88" w14:textId="77777777" w:rsidR="003A77B1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 xml:space="preserve">You will return to the previous window, Click the “Scheduling Assistant Tab” </w:t>
      </w:r>
    </w:p>
    <w:p w14:paraId="06D4BC89" w14:textId="77777777" w:rsidR="003A77B1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Select the “Start Date and Time” then the “End Date and Time” (note that we have certain restriction on how long rooms and equipment can be held)</w:t>
      </w:r>
    </w:p>
    <w:p w14:paraId="06D4BC8A" w14:textId="77777777" w:rsidR="003A77B1" w:rsidRDefault="00B0403E" w:rsidP="00D140D6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That’s it, click “Send”</w:t>
      </w:r>
    </w:p>
    <w:p w14:paraId="06D4BC8B" w14:textId="77777777" w:rsidR="003A77B1" w:rsidRPr="003A77B1" w:rsidRDefault="00D140D6" w:rsidP="003A77B1">
      <w:pPr>
        <w:pStyle w:val="ListParagraph"/>
        <w:shd w:val="clear" w:color="auto" w:fill="FFFFFF"/>
        <w:spacing w:before="619"/>
        <w:ind w:right="115"/>
        <w:rPr>
          <w:b/>
          <w:color w:val="FF0000"/>
          <w:u w:val="single"/>
        </w:rPr>
      </w:pPr>
      <w:r w:rsidRPr="003A77B1">
        <w:rPr>
          <w:b/>
          <w:color w:val="FF0000"/>
          <w:u w:val="single"/>
        </w:rPr>
        <w:t>NOTES:</w:t>
      </w:r>
    </w:p>
    <w:p w14:paraId="06D4BC8C" w14:textId="77777777" w:rsidR="003A77B1" w:rsidRDefault="00B0403E" w:rsidP="003A77B1">
      <w:pPr>
        <w:pStyle w:val="ListParagraph"/>
        <w:numPr>
          <w:ilvl w:val="0"/>
          <w:numId w:val="48"/>
        </w:numPr>
        <w:shd w:val="clear" w:color="auto" w:fill="FFFFFF"/>
        <w:spacing w:before="619"/>
        <w:ind w:right="115"/>
      </w:pPr>
      <w:r w:rsidRPr="00D140D6">
        <w:t>Check the time zone under the settings for dates and hours requested accuracy.</w:t>
      </w:r>
    </w:p>
    <w:p w14:paraId="06D4BC8D" w14:textId="77777777" w:rsidR="003703DF" w:rsidRPr="00D140D6" w:rsidRDefault="00B0403E" w:rsidP="003A77B1">
      <w:pPr>
        <w:pStyle w:val="ListParagraph"/>
        <w:numPr>
          <w:ilvl w:val="0"/>
          <w:numId w:val="48"/>
        </w:numPr>
        <w:shd w:val="clear" w:color="auto" w:fill="FFFFFF"/>
        <w:spacing w:before="619"/>
        <w:ind w:right="115"/>
      </w:pPr>
      <w:r w:rsidRPr="00D140D6">
        <w:t>Watch for scheduling conflict.</w:t>
      </w:r>
    </w:p>
    <w:p w14:paraId="06D4BC8E" w14:textId="77777777" w:rsidR="002456E3" w:rsidRPr="00E6754C" w:rsidRDefault="002456E3" w:rsidP="00E6754C">
      <w:pPr>
        <w:shd w:val="clear" w:color="auto" w:fill="FFFFFF"/>
        <w:spacing w:before="619"/>
        <w:ind w:right="115" w:firstLine="360"/>
        <w:rPr>
          <w:b/>
          <w:u w:val="single"/>
        </w:rPr>
      </w:pPr>
      <w:bookmarkStart w:id="2" w:name="AssistantSchedule"/>
      <w:bookmarkEnd w:id="2"/>
      <w:r w:rsidRPr="00E6754C">
        <w:rPr>
          <w:b/>
          <w:u w:val="single"/>
        </w:rPr>
        <w:t>LRC assistant schedule</w:t>
      </w:r>
    </w:p>
    <w:p w14:paraId="06D4BC8F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 xml:space="preserve">Logon to your email </w:t>
      </w:r>
      <w:r>
        <w:t xml:space="preserve">either by going to </w:t>
      </w:r>
      <w:hyperlink r:id="rId23" w:history="1">
        <w:r w:rsidRPr="002456E3">
          <w:rPr>
            <w:rStyle w:val="Hyperlink"/>
          </w:rPr>
          <w:t>Outlook.com</w:t>
        </w:r>
      </w:hyperlink>
      <w:r>
        <w:t xml:space="preserve"> or </w:t>
      </w:r>
      <w:hyperlink r:id="rId24" w:history="1">
        <w:r w:rsidRPr="002456E3">
          <w:rPr>
            <w:rStyle w:val="Hyperlink"/>
          </w:rPr>
          <w:t>49ners express</w:t>
        </w:r>
      </w:hyperlink>
    </w:p>
    <w:p w14:paraId="06D4BC90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Click the “New dropdown menu” and choose “Meeting Request”</w:t>
      </w:r>
    </w:p>
    <w:p w14:paraId="06D4BC91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On the popup window, click “Resources” and type “LRC” then the search icon</w:t>
      </w:r>
    </w:p>
    <w:p w14:paraId="06D4BC92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From the result, select “LRC</w:t>
      </w:r>
      <w:r>
        <w:t xml:space="preserve"> Assistant Lab</w:t>
      </w:r>
      <w:r w:rsidRPr="00D140D6">
        <w:t>”</w:t>
      </w:r>
    </w:p>
    <w:p w14:paraId="06D4BC93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Then, click “OK”</w:t>
      </w:r>
    </w:p>
    <w:p w14:paraId="06D4BC94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 xml:space="preserve">You will return to the previous window, Click the “Scheduling Assistant Tab” </w:t>
      </w:r>
    </w:p>
    <w:p w14:paraId="06D4BC95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 xml:space="preserve">Select the “Start Date and Time” then the “End Date and Time” (note that we have certain restriction on how </w:t>
      </w:r>
      <w:r w:rsidR="00E6754C">
        <w:t>many assistants can be scheduled to work at a given time</w:t>
      </w:r>
      <w:r w:rsidRPr="00D140D6">
        <w:t>)</w:t>
      </w:r>
    </w:p>
    <w:p w14:paraId="06D4BC96" w14:textId="77777777" w:rsidR="00E6754C" w:rsidRDefault="00E6754C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>
        <w:t>If you have to the same schedule for a different day, please follow these steps:</w:t>
      </w:r>
    </w:p>
    <w:p w14:paraId="06D4BC97" w14:textId="77777777" w:rsidR="00E6754C" w:rsidRDefault="00E6754C" w:rsidP="00E6754C">
      <w:pPr>
        <w:pStyle w:val="ListParagraph"/>
        <w:numPr>
          <w:ilvl w:val="1"/>
          <w:numId w:val="46"/>
        </w:numPr>
        <w:shd w:val="clear" w:color="auto" w:fill="FFFFFF"/>
        <w:spacing w:before="619"/>
        <w:ind w:right="115"/>
      </w:pPr>
      <w:r>
        <w:t xml:space="preserve">Click the “repeat…” </w:t>
      </w:r>
      <w:r w:rsidR="004D00A3">
        <w:t xml:space="preserve">(recurrence) </w:t>
      </w:r>
      <w:r>
        <w:t>button on top</w:t>
      </w:r>
    </w:p>
    <w:p w14:paraId="06D4BC98" w14:textId="77777777" w:rsidR="004D00A3" w:rsidRDefault="004D00A3" w:rsidP="00E6754C">
      <w:pPr>
        <w:pStyle w:val="ListParagraph"/>
        <w:numPr>
          <w:ilvl w:val="1"/>
          <w:numId w:val="46"/>
        </w:numPr>
        <w:shd w:val="clear" w:color="auto" w:fill="FFFFFF"/>
        <w:spacing w:before="619"/>
        <w:ind w:right="115"/>
      </w:pPr>
      <w:r>
        <w:t>Select the “repeat pattern” then the “range of repetition” (end by) based on the term</w:t>
      </w:r>
    </w:p>
    <w:p w14:paraId="06D4BC99" w14:textId="77777777" w:rsidR="004D00A3" w:rsidRDefault="004D00A3" w:rsidP="004D00A3">
      <w:pPr>
        <w:pStyle w:val="ListParagraph"/>
        <w:numPr>
          <w:ilvl w:val="1"/>
          <w:numId w:val="46"/>
        </w:numPr>
        <w:shd w:val="clear" w:color="auto" w:fill="FFFFFF"/>
        <w:spacing w:before="619"/>
        <w:ind w:right="115"/>
      </w:pPr>
      <w:r>
        <w:t>Click “Ok”</w:t>
      </w:r>
    </w:p>
    <w:p w14:paraId="06D4BC9A" w14:textId="77777777" w:rsidR="002456E3" w:rsidRDefault="002456E3" w:rsidP="002456E3">
      <w:pPr>
        <w:pStyle w:val="ListParagraph"/>
        <w:numPr>
          <w:ilvl w:val="0"/>
          <w:numId w:val="46"/>
        </w:numPr>
        <w:shd w:val="clear" w:color="auto" w:fill="FFFFFF"/>
        <w:spacing w:before="619"/>
        <w:ind w:right="115"/>
      </w:pPr>
      <w:r w:rsidRPr="00D140D6">
        <w:t>That’s it, click “Send”</w:t>
      </w:r>
    </w:p>
    <w:p w14:paraId="06D4BC9B" w14:textId="77777777" w:rsidR="002456E3" w:rsidRPr="003A77B1" w:rsidRDefault="002456E3" w:rsidP="002456E3">
      <w:pPr>
        <w:pStyle w:val="ListParagraph"/>
        <w:shd w:val="clear" w:color="auto" w:fill="FFFFFF"/>
        <w:spacing w:before="619"/>
        <w:ind w:right="115"/>
        <w:rPr>
          <w:b/>
          <w:color w:val="FF0000"/>
          <w:u w:val="single"/>
        </w:rPr>
      </w:pPr>
      <w:r w:rsidRPr="003A77B1">
        <w:rPr>
          <w:b/>
          <w:color w:val="FF0000"/>
          <w:u w:val="single"/>
        </w:rPr>
        <w:t>NOTES:</w:t>
      </w:r>
    </w:p>
    <w:p w14:paraId="06D4BC9C" w14:textId="77777777" w:rsidR="002456E3" w:rsidRDefault="002456E3" w:rsidP="002456E3">
      <w:pPr>
        <w:pStyle w:val="ListParagraph"/>
        <w:numPr>
          <w:ilvl w:val="0"/>
          <w:numId w:val="48"/>
        </w:numPr>
        <w:shd w:val="clear" w:color="auto" w:fill="FFFFFF"/>
        <w:spacing w:before="619"/>
        <w:ind w:right="115"/>
      </w:pPr>
      <w:r w:rsidRPr="00D140D6">
        <w:t>Check the time zone under the settings for dates and hours requested accuracy.</w:t>
      </w:r>
    </w:p>
    <w:p w14:paraId="06D4BC9D" w14:textId="77777777" w:rsidR="002456E3" w:rsidRDefault="002456E3" w:rsidP="00D140D6">
      <w:pPr>
        <w:shd w:val="clear" w:color="auto" w:fill="FFFFFF"/>
        <w:spacing w:before="619"/>
        <w:ind w:right="115"/>
        <w:sectPr w:rsidR="002456E3">
          <w:type w:val="continuous"/>
          <w:pgSz w:w="12240" w:h="15840"/>
          <w:pgMar w:top="1440" w:right="1752" w:bottom="360" w:left="2059" w:header="720" w:footer="720" w:gutter="0"/>
          <w:cols w:space="60"/>
          <w:noEndnote/>
        </w:sectPr>
      </w:pPr>
    </w:p>
    <w:p w14:paraId="06D4BC9E" w14:textId="77777777" w:rsidR="00B86F37" w:rsidRPr="00B86F37" w:rsidRDefault="00B86F37" w:rsidP="00744203">
      <w:pPr>
        <w:shd w:val="clear" w:color="auto" w:fill="FFFFFF"/>
        <w:spacing w:before="6322"/>
        <w:rPr>
          <w:color w:val="000000"/>
          <w:sz w:val="24"/>
          <w:szCs w:val="24"/>
        </w:rPr>
      </w:pPr>
    </w:p>
    <w:sectPr w:rsidR="00B86F37" w:rsidRPr="00B86F37">
      <w:pgSz w:w="12240" w:h="15840"/>
      <w:pgMar w:top="1440" w:right="1999" w:bottom="720" w:left="228" w:header="720" w:footer="720" w:gutter="0"/>
      <w:cols w:num="2" w:space="720" w:equalWidth="0">
        <w:col w:w="720" w:space="1277"/>
        <w:col w:w="80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4BCA1" w14:textId="77777777" w:rsidR="00FD4075" w:rsidRDefault="00FD4075" w:rsidP="006F1EF6">
      <w:r>
        <w:separator/>
      </w:r>
    </w:p>
  </w:endnote>
  <w:endnote w:type="continuationSeparator" w:id="0">
    <w:p w14:paraId="06D4BCA2" w14:textId="77777777" w:rsidR="00FD4075" w:rsidRDefault="00FD4075" w:rsidP="006F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BCA3" w14:textId="77777777" w:rsidR="00FD4075" w:rsidRDefault="00FD4075">
    <w:pPr>
      <w:pStyle w:val="Footer"/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"M/d/yyyy" </w:instrText>
    </w:r>
    <w:r>
      <w:rPr>
        <w:rFonts w:asciiTheme="majorHAnsi" w:eastAsiaTheme="majorEastAsia" w:hAnsiTheme="majorHAnsi" w:cstheme="majorBidi"/>
      </w:rPr>
      <w:fldChar w:fldCharType="separate"/>
    </w:r>
    <w:r w:rsidR="00515D66">
      <w:rPr>
        <w:rFonts w:asciiTheme="majorHAnsi" w:eastAsiaTheme="majorEastAsia" w:hAnsiTheme="majorHAnsi" w:cstheme="majorBidi"/>
        <w:noProof/>
      </w:rPr>
      <w:t>10/1/2013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 w:rsidR="00FB1203" w:rsidRPr="00FB1203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6D4BCA4" wp14:editId="06D4BCA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4BCA6" wp14:editId="06D4BCA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4BCA8" wp14:editId="06D4BCA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BC9F" w14:textId="77777777" w:rsidR="00FD4075" w:rsidRDefault="00FD4075" w:rsidP="006F1EF6">
      <w:r>
        <w:separator/>
      </w:r>
    </w:p>
  </w:footnote>
  <w:footnote w:type="continuationSeparator" w:id="0">
    <w:p w14:paraId="06D4BCA0" w14:textId="77777777" w:rsidR="00FD4075" w:rsidRDefault="00FD4075" w:rsidP="006F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348086"/>
    <w:lvl w:ilvl="0">
      <w:numFmt w:val="bullet"/>
      <w:lvlText w:val="*"/>
      <w:lvlJc w:val="left"/>
    </w:lvl>
  </w:abstractNum>
  <w:abstractNum w:abstractNumId="1">
    <w:nsid w:val="0032314F"/>
    <w:multiLevelType w:val="hybridMultilevel"/>
    <w:tmpl w:val="E38C2E74"/>
    <w:lvl w:ilvl="0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">
    <w:nsid w:val="00352FA1"/>
    <w:multiLevelType w:val="hybridMultilevel"/>
    <w:tmpl w:val="8828C798"/>
    <w:lvl w:ilvl="0" w:tplc="74E87C00">
      <w:start w:val="1"/>
      <w:numFmt w:val="lowerLetter"/>
      <w:lvlText w:val="%1."/>
      <w:lvlJc w:val="left"/>
      <w:pPr>
        <w:ind w:left="1066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32D0394"/>
    <w:multiLevelType w:val="hybridMultilevel"/>
    <w:tmpl w:val="8ABE34DA"/>
    <w:lvl w:ilvl="0" w:tplc="43022F1C">
      <w:start w:val="1"/>
      <w:numFmt w:val="lowerLetter"/>
      <w:lvlText w:val="%1."/>
      <w:lvlJc w:val="left"/>
      <w:pPr>
        <w:ind w:left="1162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046F543E"/>
    <w:multiLevelType w:val="hybridMultilevel"/>
    <w:tmpl w:val="0CC65C6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6743961"/>
    <w:multiLevelType w:val="hybridMultilevel"/>
    <w:tmpl w:val="1A7C7D3C"/>
    <w:lvl w:ilvl="0" w:tplc="04090019">
      <w:start w:val="1"/>
      <w:numFmt w:val="lowerLetter"/>
      <w:lvlText w:val="%1."/>
      <w:lvlJc w:val="left"/>
      <w:pPr>
        <w:ind w:left="1358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068A0A3B"/>
    <w:multiLevelType w:val="hybridMultilevel"/>
    <w:tmpl w:val="A6A240EC"/>
    <w:lvl w:ilvl="0" w:tplc="FE1C41D2">
      <w:start w:val="1"/>
      <w:numFmt w:val="lowerLetter"/>
      <w:lvlText w:val="%1.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7">
    <w:nsid w:val="0702772E"/>
    <w:multiLevelType w:val="hybridMultilevel"/>
    <w:tmpl w:val="5E6CD6FC"/>
    <w:lvl w:ilvl="0" w:tplc="04090019">
      <w:start w:val="1"/>
      <w:numFmt w:val="lowerLetter"/>
      <w:lvlText w:val="%1."/>
      <w:lvlJc w:val="lef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07742251"/>
    <w:multiLevelType w:val="hybridMultilevel"/>
    <w:tmpl w:val="F69AF546"/>
    <w:lvl w:ilvl="0" w:tplc="0B2CEFA2">
      <w:start w:val="2"/>
      <w:numFmt w:val="lowerLetter"/>
      <w:lvlText w:val="%1."/>
      <w:lvlJc w:val="left"/>
      <w:pPr>
        <w:ind w:left="1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B6F76"/>
    <w:multiLevelType w:val="hybridMultilevel"/>
    <w:tmpl w:val="80560608"/>
    <w:lvl w:ilvl="0" w:tplc="70FAA20C">
      <w:start w:val="8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92C83"/>
    <w:multiLevelType w:val="hybridMultilevel"/>
    <w:tmpl w:val="247280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974AA"/>
    <w:multiLevelType w:val="hybridMultilevel"/>
    <w:tmpl w:val="1AE2D79E"/>
    <w:lvl w:ilvl="0" w:tplc="D76E41DC">
      <w:start w:val="1"/>
      <w:numFmt w:val="lowerRoman"/>
      <w:lvlText w:val="%1."/>
      <w:lvlJc w:val="left"/>
      <w:pPr>
        <w:ind w:left="135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3D639E8"/>
    <w:multiLevelType w:val="hybridMultilevel"/>
    <w:tmpl w:val="0334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E362F"/>
    <w:multiLevelType w:val="hybridMultilevel"/>
    <w:tmpl w:val="E6EA2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70AEA"/>
    <w:multiLevelType w:val="hybridMultilevel"/>
    <w:tmpl w:val="699E5054"/>
    <w:lvl w:ilvl="0" w:tplc="B57012CC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20FF0871"/>
    <w:multiLevelType w:val="hybridMultilevel"/>
    <w:tmpl w:val="E9BC4F90"/>
    <w:lvl w:ilvl="0" w:tplc="A5460E8A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26F90"/>
    <w:multiLevelType w:val="hybridMultilevel"/>
    <w:tmpl w:val="3632995E"/>
    <w:lvl w:ilvl="0" w:tplc="71AEC0AC">
      <w:start w:val="1"/>
      <w:numFmt w:val="lowerLetter"/>
      <w:lvlText w:val="%1."/>
      <w:lvlJc w:val="left"/>
      <w:pPr>
        <w:ind w:left="97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>
    <w:nsid w:val="22F9558F"/>
    <w:multiLevelType w:val="hybridMultilevel"/>
    <w:tmpl w:val="401AB7D8"/>
    <w:lvl w:ilvl="0" w:tplc="04090019">
      <w:start w:val="1"/>
      <w:numFmt w:val="lowerLetter"/>
      <w:lvlText w:val="%1."/>
      <w:lvlJc w:val="left"/>
      <w:pPr>
        <w:ind w:left="1435" w:hanging="360"/>
      </w:p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8">
    <w:nsid w:val="239F4B0E"/>
    <w:multiLevelType w:val="hybridMultilevel"/>
    <w:tmpl w:val="4F2A6374"/>
    <w:lvl w:ilvl="0" w:tplc="804415EC">
      <w:start w:val="4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3C8"/>
    <w:multiLevelType w:val="hybridMultilevel"/>
    <w:tmpl w:val="F0A0CDBA"/>
    <w:lvl w:ilvl="0" w:tplc="6F661E3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C20F6">
      <w:start w:val="245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8CDCE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E20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26CD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8CA4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0C3A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A527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2409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A1218"/>
    <w:multiLevelType w:val="hybridMultilevel"/>
    <w:tmpl w:val="89EED7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296B3BA3"/>
    <w:multiLevelType w:val="singleLevel"/>
    <w:tmpl w:val="05AE1F44"/>
    <w:lvl w:ilvl="0">
      <w:start w:val="5"/>
      <w:numFmt w:val="upperRoman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2">
    <w:nsid w:val="2EE8312A"/>
    <w:multiLevelType w:val="hybridMultilevel"/>
    <w:tmpl w:val="BF5CD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0E57AE2"/>
    <w:multiLevelType w:val="hybridMultilevel"/>
    <w:tmpl w:val="2BC8275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2092F29"/>
    <w:multiLevelType w:val="hybridMultilevel"/>
    <w:tmpl w:val="F41C7C76"/>
    <w:lvl w:ilvl="0" w:tplc="04090019">
      <w:start w:val="1"/>
      <w:numFmt w:val="lowerLetter"/>
      <w:lvlText w:val="%1.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323B2F90"/>
    <w:multiLevelType w:val="hybridMultilevel"/>
    <w:tmpl w:val="D2E67EE8"/>
    <w:lvl w:ilvl="0" w:tplc="0409001B">
      <w:start w:val="1"/>
      <w:numFmt w:val="lowerRoman"/>
      <w:lvlText w:val="%1."/>
      <w:lvlJc w:val="righ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6">
    <w:nsid w:val="32AF30E0"/>
    <w:multiLevelType w:val="hybridMultilevel"/>
    <w:tmpl w:val="562C3268"/>
    <w:lvl w:ilvl="0" w:tplc="1996DCC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6D4A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8EE3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CD4E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5C2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00AF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4A6B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AA1A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26CF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B14A49"/>
    <w:multiLevelType w:val="hybridMultilevel"/>
    <w:tmpl w:val="4C4EC352"/>
    <w:lvl w:ilvl="0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8">
    <w:nsid w:val="33FF019E"/>
    <w:multiLevelType w:val="hybridMultilevel"/>
    <w:tmpl w:val="E1760442"/>
    <w:lvl w:ilvl="0" w:tplc="04090019">
      <w:start w:val="1"/>
      <w:numFmt w:val="lowerLetter"/>
      <w:lvlText w:val="%1.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>
    <w:nsid w:val="342770F6"/>
    <w:multiLevelType w:val="hybridMultilevel"/>
    <w:tmpl w:val="F098B198"/>
    <w:lvl w:ilvl="0" w:tplc="1CF2FB5E">
      <w:start w:val="1"/>
      <w:numFmt w:val="lowerLetter"/>
      <w:lvlText w:val="%1."/>
      <w:lvlJc w:val="left"/>
      <w:pPr>
        <w:ind w:left="714" w:hanging="444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350B1ECA"/>
    <w:multiLevelType w:val="hybridMultilevel"/>
    <w:tmpl w:val="BB3CA5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96463FF"/>
    <w:multiLevelType w:val="hybridMultilevel"/>
    <w:tmpl w:val="B2A0187E"/>
    <w:lvl w:ilvl="0" w:tplc="CA022D6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8248E3"/>
    <w:multiLevelType w:val="hybridMultilevel"/>
    <w:tmpl w:val="FADC5C54"/>
    <w:lvl w:ilvl="0" w:tplc="76C28F14">
      <w:start w:val="9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B579B7"/>
    <w:multiLevelType w:val="hybridMultilevel"/>
    <w:tmpl w:val="4F4EB87A"/>
    <w:lvl w:ilvl="0" w:tplc="0409001B">
      <w:start w:val="1"/>
      <w:numFmt w:val="lowerRoman"/>
      <w:lvlText w:val="%1."/>
      <w:lvlJc w:val="right"/>
      <w:pPr>
        <w:ind w:left="1392" w:hanging="360"/>
      </w:p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4">
    <w:nsid w:val="40E83348"/>
    <w:multiLevelType w:val="hybridMultilevel"/>
    <w:tmpl w:val="FA6A7F6C"/>
    <w:lvl w:ilvl="0" w:tplc="2C6EE9EC">
      <w:start w:val="6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E28B3"/>
    <w:multiLevelType w:val="hybridMultilevel"/>
    <w:tmpl w:val="3CD413D6"/>
    <w:lvl w:ilvl="0" w:tplc="04090019">
      <w:start w:val="1"/>
      <w:numFmt w:val="lowerLetter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>
    <w:nsid w:val="57A92586"/>
    <w:multiLevelType w:val="hybridMultilevel"/>
    <w:tmpl w:val="81A40D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011B6"/>
    <w:multiLevelType w:val="hybridMultilevel"/>
    <w:tmpl w:val="495E1B16"/>
    <w:lvl w:ilvl="0" w:tplc="04090019">
      <w:start w:val="1"/>
      <w:numFmt w:val="lowerLetter"/>
      <w:lvlText w:val="%1."/>
      <w:lvlJc w:val="left"/>
      <w:pPr>
        <w:ind w:left="1435" w:hanging="360"/>
      </w:p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8">
    <w:nsid w:val="62C26AF7"/>
    <w:multiLevelType w:val="hybridMultilevel"/>
    <w:tmpl w:val="D99CF584"/>
    <w:lvl w:ilvl="0" w:tplc="9FDC5A90">
      <w:start w:val="1"/>
      <w:numFmt w:val="lowerLetter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42F190F"/>
    <w:multiLevelType w:val="hybridMultilevel"/>
    <w:tmpl w:val="FA448C9E"/>
    <w:lvl w:ilvl="0" w:tplc="7A8236C6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654E7"/>
    <w:multiLevelType w:val="hybridMultilevel"/>
    <w:tmpl w:val="CF72E3B2"/>
    <w:lvl w:ilvl="0" w:tplc="F8EE8A5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D86AA5"/>
    <w:multiLevelType w:val="hybridMultilevel"/>
    <w:tmpl w:val="02FCD030"/>
    <w:lvl w:ilvl="0" w:tplc="7CFE81B2">
      <w:start w:val="1"/>
      <w:numFmt w:val="lowerLetter"/>
      <w:lvlText w:val="%1."/>
      <w:lvlJc w:val="left"/>
      <w:pPr>
        <w:ind w:left="107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2">
    <w:nsid w:val="6BAF6407"/>
    <w:multiLevelType w:val="hybridMultilevel"/>
    <w:tmpl w:val="70666EB6"/>
    <w:lvl w:ilvl="0" w:tplc="53C2AD38">
      <w:start w:val="7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A6658"/>
    <w:multiLevelType w:val="hybridMultilevel"/>
    <w:tmpl w:val="0E3C744A"/>
    <w:lvl w:ilvl="0" w:tplc="0409001B">
      <w:start w:val="1"/>
      <w:numFmt w:val="lowerRoman"/>
      <w:lvlText w:val="%1."/>
      <w:lvlJc w:val="righ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4">
    <w:nsid w:val="786746E9"/>
    <w:multiLevelType w:val="hybridMultilevel"/>
    <w:tmpl w:val="53AC6618"/>
    <w:lvl w:ilvl="0" w:tplc="B5203C84">
      <w:start w:val="4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A61C6"/>
    <w:multiLevelType w:val="hybridMultilevel"/>
    <w:tmpl w:val="7DDAAA20"/>
    <w:lvl w:ilvl="0" w:tplc="04090019">
      <w:start w:val="1"/>
      <w:numFmt w:val="lowerLetter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6">
    <w:nsid w:val="7B2E7296"/>
    <w:multiLevelType w:val="hybridMultilevel"/>
    <w:tmpl w:val="745ED006"/>
    <w:lvl w:ilvl="0" w:tplc="2CBC93E4">
      <w:start w:val="3"/>
      <w:numFmt w:val="lowerLetter"/>
      <w:lvlText w:val="%1."/>
      <w:lvlJc w:val="left"/>
      <w:pPr>
        <w:ind w:left="1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41EF5"/>
    <w:multiLevelType w:val="hybridMultilevel"/>
    <w:tmpl w:val="CA303B3A"/>
    <w:lvl w:ilvl="0" w:tplc="FD6EF516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11"/>
  </w:num>
  <w:num w:numId="5">
    <w:abstractNumId w:val="2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30"/>
  </w:num>
  <w:num w:numId="12">
    <w:abstractNumId w:val="6"/>
  </w:num>
  <w:num w:numId="13">
    <w:abstractNumId w:val="16"/>
  </w:num>
  <w:num w:numId="14">
    <w:abstractNumId w:val="28"/>
  </w:num>
  <w:num w:numId="15">
    <w:abstractNumId w:val="17"/>
  </w:num>
  <w:num w:numId="16">
    <w:abstractNumId w:val="41"/>
  </w:num>
  <w:num w:numId="17">
    <w:abstractNumId w:val="37"/>
  </w:num>
  <w:num w:numId="18">
    <w:abstractNumId w:val="45"/>
  </w:num>
  <w:num w:numId="19">
    <w:abstractNumId w:val="7"/>
  </w:num>
  <w:num w:numId="20">
    <w:abstractNumId w:val="3"/>
  </w:num>
  <w:num w:numId="21">
    <w:abstractNumId w:val="24"/>
  </w:num>
  <w:num w:numId="22">
    <w:abstractNumId w:val="40"/>
  </w:num>
  <w:num w:numId="23">
    <w:abstractNumId w:val="8"/>
  </w:num>
  <w:num w:numId="24">
    <w:abstractNumId w:val="4"/>
  </w:num>
  <w:num w:numId="25">
    <w:abstractNumId w:val="29"/>
  </w:num>
  <w:num w:numId="26">
    <w:abstractNumId w:val="15"/>
  </w:num>
  <w:num w:numId="27">
    <w:abstractNumId w:val="44"/>
  </w:num>
  <w:num w:numId="28">
    <w:abstractNumId w:val="39"/>
  </w:num>
  <w:num w:numId="29">
    <w:abstractNumId w:val="34"/>
  </w:num>
  <w:num w:numId="30">
    <w:abstractNumId w:val="42"/>
  </w:num>
  <w:num w:numId="31">
    <w:abstractNumId w:val="9"/>
  </w:num>
  <w:num w:numId="32">
    <w:abstractNumId w:val="32"/>
  </w:num>
  <w:num w:numId="33">
    <w:abstractNumId w:val="38"/>
  </w:num>
  <w:num w:numId="34">
    <w:abstractNumId w:val="2"/>
  </w:num>
  <w:num w:numId="35">
    <w:abstractNumId w:val="35"/>
  </w:num>
  <w:num w:numId="36">
    <w:abstractNumId w:val="5"/>
  </w:num>
  <w:num w:numId="37">
    <w:abstractNumId w:val="46"/>
  </w:num>
  <w:num w:numId="38">
    <w:abstractNumId w:val="25"/>
  </w:num>
  <w:num w:numId="39">
    <w:abstractNumId w:val="33"/>
  </w:num>
  <w:num w:numId="40">
    <w:abstractNumId w:val="47"/>
  </w:num>
  <w:num w:numId="41">
    <w:abstractNumId w:val="36"/>
  </w:num>
  <w:num w:numId="42">
    <w:abstractNumId w:val="10"/>
  </w:num>
  <w:num w:numId="43">
    <w:abstractNumId w:val="43"/>
  </w:num>
  <w:num w:numId="44">
    <w:abstractNumId w:val="23"/>
  </w:num>
  <w:num w:numId="45">
    <w:abstractNumId w:val="18"/>
  </w:num>
  <w:num w:numId="46">
    <w:abstractNumId w:val="19"/>
  </w:num>
  <w:num w:numId="47">
    <w:abstractNumId w:val="2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73"/>
    <w:rsid w:val="0011319E"/>
    <w:rsid w:val="00163273"/>
    <w:rsid w:val="00193753"/>
    <w:rsid w:val="001B2587"/>
    <w:rsid w:val="001D2671"/>
    <w:rsid w:val="002115BC"/>
    <w:rsid w:val="002456E3"/>
    <w:rsid w:val="00253430"/>
    <w:rsid w:val="003450E1"/>
    <w:rsid w:val="003703DF"/>
    <w:rsid w:val="0038552F"/>
    <w:rsid w:val="00385BED"/>
    <w:rsid w:val="003A77B1"/>
    <w:rsid w:val="003B7A21"/>
    <w:rsid w:val="003D6183"/>
    <w:rsid w:val="003F6244"/>
    <w:rsid w:val="004A48A6"/>
    <w:rsid w:val="004D00A3"/>
    <w:rsid w:val="00512485"/>
    <w:rsid w:val="00515D66"/>
    <w:rsid w:val="005B03ED"/>
    <w:rsid w:val="005B10F4"/>
    <w:rsid w:val="00636395"/>
    <w:rsid w:val="006E5061"/>
    <w:rsid w:val="006F1EF6"/>
    <w:rsid w:val="006F2483"/>
    <w:rsid w:val="007154B3"/>
    <w:rsid w:val="00744203"/>
    <w:rsid w:val="00877B02"/>
    <w:rsid w:val="00880174"/>
    <w:rsid w:val="008A3C1D"/>
    <w:rsid w:val="00950167"/>
    <w:rsid w:val="009B7A03"/>
    <w:rsid w:val="00A26BA3"/>
    <w:rsid w:val="00B0403E"/>
    <w:rsid w:val="00B65D36"/>
    <w:rsid w:val="00B81BF1"/>
    <w:rsid w:val="00B86F37"/>
    <w:rsid w:val="00BD672D"/>
    <w:rsid w:val="00C76B4F"/>
    <w:rsid w:val="00C81560"/>
    <w:rsid w:val="00D140D6"/>
    <w:rsid w:val="00D36B61"/>
    <w:rsid w:val="00D90CB8"/>
    <w:rsid w:val="00DD03A0"/>
    <w:rsid w:val="00E6754C"/>
    <w:rsid w:val="00E90535"/>
    <w:rsid w:val="00EA5D99"/>
    <w:rsid w:val="00F13356"/>
    <w:rsid w:val="00F3268D"/>
    <w:rsid w:val="00FB1203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D4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B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B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F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F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38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85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5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B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B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F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F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38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85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5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8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7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3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7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8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filer01\psery\My%20Documents\Timesheet\Copy%20of%20checkoutin.xlsm" TargetMode="External"/><Relationship Id="rId18" Type="http://schemas.openxmlformats.org/officeDocument/2006/relationships/hyperlink" Target="mailto:lrchelp@email.uncc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card.sequoiars.com/uncc/eCardCardholde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49erexpress.uncc.edu" TargetMode="External"/><Relationship Id="rId17" Type="http://schemas.openxmlformats.org/officeDocument/2006/relationships/hyperlink" Target="https://skydrive.live.com/view.aspx?cid=0025C841818181C2&amp;resid=25C841818181C2!16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filer01\psery\My%20Documents\Timesheet\Copy%20of%20checkoutin.xlsm" TargetMode="External"/><Relationship Id="rId20" Type="http://schemas.openxmlformats.org/officeDocument/2006/relationships/hyperlink" Target="mailto:bithomas@unc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il.uncc.edu/owa/calendar/LRCRoomCOED434@uncc.edu/Calendar/calendar.html" TargetMode="External"/><Relationship Id="rId24" Type="http://schemas.openxmlformats.org/officeDocument/2006/relationships/hyperlink" Target="https://49erexpress.uncc.edu/cp/home/displaylog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gwitz.wordpress.com" TargetMode="External"/><Relationship Id="rId23" Type="http://schemas.openxmlformats.org/officeDocument/2006/relationships/hyperlink" Target="http://www.outlook.com" TargetMode="External"/><Relationship Id="rId10" Type="http://schemas.openxmlformats.org/officeDocument/2006/relationships/hyperlink" Target="mailto:lrchelp@uncc.edu" TargetMode="External"/><Relationship Id="rId19" Type="http://schemas.openxmlformats.org/officeDocument/2006/relationships/hyperlink" Target="http://catiweb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\\filer01\psery\My%20Documents\Timesheet\Copy%20of%20checkoutin.xlsm" TargetMode="External"/><Relationship Id="rId22" Type="http://schemas.openxmlformats.org/officeDocument/2006/relationships/hyperlink" Target="http://mail.un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B19F-52B7-4B7A-A6B0-8E6AAEB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ailackey</dc:creator>
  <cp:keywords/>
  <dc:description/>
  <cp:lastModifiedBy>test</cp:lastModifiedBy>
  <cp:revision>7</cp:revision>
  <dcterms:created xsi:type="dcterms:W3CDTF">2012-08-28T16:57:00Z</dcterms:created>
  <dcterms:modified xsi:type="dcterms:W3CDTF">2013-10-01T18:24:00Z</dcterms:modified>
</cp:coreProperties>
</file>